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04" w:rsidRPr="009704D5" w:rsidRDefault="00637404" w:rsidP="00B66DA2">
      <w:pPr>
        <w:pStyle w:val="NormalWeb"/>
        <w:shd w:val="clear" w:color="auto" w:fill="FFFFFF"/>
        <w:spacing w:before="0" w:beforeAutospacing="0" w:after="0" w:afterAutospacing="0"/>
        <w:jc w:val="both"/>
        <w:rPr>
          <w:rStyle w:val="Strong"/>
          <w:rFonts w:ascii="Arial" w:hAnsi="Arial" w:cs="Arial"/>
          <w:noProof/>
          <w:color w:val="000000"/>
          <w:lang w:val="et-EE"/>
        </w:rPr>
      </w:pPr>
      <w:r w:rsidRPr="009704D5">
        <w:rPr>
          <w:rFonts w:ascii="Arial" w:hAnsi="Arial" w:cs="Arial"/>
          <w:b/>
          <w:noProof/>
          <w:lang w:val="et-EE"/>
        </w:rPr>
        <w:t>Activity 2. Exploring</w:t>
      </w:r>
      <w:r w:rsidRPr="009704D5">
        <w:rPr>
          <w:rStyle w:val="Strong"/>
          <w:rFonts w:ascii="Arial" w:hAnsi="Arial" w:cs="Arial"/>
          <w:noProof/>
          <w:color w:val="000000"/>
          <w:lang w:val="et-EE"/>
        </w:rPr>
        <w:t xml:space="preserve"> the science behind cosmetic creams</w:t>
      </w:r>
    </w:p>
    <w:p w:rsidR="00637404" w:rsidRPr="009704D5" w:rsidRDefault="00637404" w:rsidP="00B66DA2">
      <w:pPr>
        <w:pStyle w:val="NormalWeb"/>
        <w:shd w:val="clear" w:color="auto" w:fill="FFFFFF"/>
        <w:jc w:val="both"/>
        <w:rPr>
          <w:rFonts w:ascii="Arial" w:hAnsi="Arial" w:cs="Arial"/>
          <w:noProof/>
          <w:color w:val="000000"/>
          <w:lang w:val="et-EE"/>
        </w:rPr>
      </w:pPr>
      <w:r w:rsidRPr="009704D5">
        <w:rPr>
          <w:rStyle w:val="Strong"/>
          <w:rFonts w:ascii="Arial" w:hAnsi="Arial" w:cs="Arial"/>
          <w:b w:val="0"/>
          <w:noProof/>
          <w:color w:val="000000"/>
          <w:lang w:val="et-EE"/>
        </w:rPr>
        <w:t>In the following lessons, you are invited to make a cosmetic cream on your own</w:t>
      </w:r>
      <w:r w:rsidRPr="009704D5">
        <w:rPr>
          <w:rFonts w:ascii="Arial" w:hAnsi="Arial" w:cs="Arial"/>
          <w:b/>
          <w:noProof/>
          <w:color w:val="000000"/>
          <w:lang w:val="et-EE"/>
        </w:rPr>
        <w:t xml:space="preserve"> </w:t>
      </w:r>
      <w:r w:rsidRPr="009704D5">
        <w:rPr>
          <w:rFonts w:ascii="Arial" w:hAnsi="Arial" w:cs="Arial"/>
          <w:noProof/>
          <w:color w:val="000000"/>
          <w:lang w:val="et-EE"/>
        </w:rPr>
        <w:t xml:space="preserve">and also deal with the so called product development issue (why, to whom, how, the probable price, </w:t>
      </w:r>
      <w:r>
        <w:rPr>
          <w:rFonts w:ascii="Arial" w:hAnsi="Arial" w:cs="Arial"/>
          <w:noProof/>
          <w:color w:val="000000"/>
          <w:lang w:val="et-EE"/>
        </w:rPr>
        <w:t xml:space="preserve">why should it „work“ - </w:t>
      </w:r>
      <w:r w:rsidRPr="009704D5">
        <w:rPr>
          <w:rFonts w:ascii="Arial" w:hAnsi="Arial" w:cs="Arial"/>
          <w:noProof/>
          <w:color w:val="000000"/>
          <w:lang w:val="et-EE"/>
        </w:rPr>
        <w:t xml:space="preserve">the scientific explanation of the effect etc.). In order to do that, it is important to familiarise yourself in advance </w:t>
      </w:r>
      <w:r>
        <w:rPr>
          <w:rFonts w:ascii="Arial" w:hAnsi="Arial" w:cs="Arial"/>
          <w:noProof/>
          <w:color w:val="000000"/>
          <w:lang w:val="et-EE"/>
        </w:rPr>
        <w:t>to</w:t>
      </w:r>
      <w:r w:rsidRPr="009704D5">
        <w:rPr>
          <w:rFonts w:ascii="Arial" w:hAnsi="Arial" w:cs="Arial"/>
          <w:noProof/>
          <w:color w:val="000000"/>
          <w:lang w:val="et-EE"/>
        </w:rPr>
        <w:t xml:space="preserve"> the science behind the cosmetic creams.</w:t>
      </w:r>
    </w:p>
    <w:p w:rsidR="00637404" w:rsidRPr="009704D5" w:rsidRDefault="00637404" w:rsidP="00B66DA2">
      <w:pPr>
        <w:pStyle w:val="NormalWeb"/>
        <w:shd w:val="clear" w:color="auto" w:fill="FFFFFF"/>
        <w:jc w:val="both"/>
        <w:rPr>
          <w:rFonts w:ascii="Arial" w:hAnsi="Arial" w:cs="Arial"/>
          <w:noProof/>
          <w:color w:val="000000"/>
          <w:lang w:val="et-EE"/>
        </w:rPr>
      </w:pPr>
      <w:r w:rsidRPr="009704D5">
        <w:rPr>
          <w:rFonts w:ascii="Arial" w:hAnsi="Arial" w:cs="Arial"/>
          <w:noProof/>
          <w:color w:val="000000"/>
          <w:lang w:val="et-EE"/>
        </w:rPr>
        <w:t xml:space="preserve">After reading individually and discussing in groups </w:t>
      </w:r>
      <w:r>
        <w:rPr>
          <w:rFonts w:ascii="Arial" w:hAnsi="Arial" w:cs="Arial"/>
          <w:noProof/>
          <w:color w:val="000000"/>
          <w:lang w:val="et-EE"/>
        </w:rPr>
        <w:t xml:space="preserve">about </w:t>
      </w:r>
      <w:r w:rsidRPr="009704D5">
        <w:rPr>
          <w:rFonts w:ascii="Arial" w:hAnsi="Arial" w:cs="Arial"/>
          <w:noProof/>
          <w:color w:val="000000"/>
          <w:lang w:val="et-EE"/>
        </w:rPr>
        <w:t>the learning material “Solubility”, try to predict the solubility of a particular substance in the given solvent</w:t>
      </w:r>
      <w:r>
        <w:rPr>
          <w:rFonts w:ascii="Arial" w:hAnsi="Arial" w:cs="Arial"/>
          <w:noProof/>
          <w:color w:val="000000"/>
          <w:lang w:val="et-EE"/>
        </w:rPr>
        <w:t xml:space="preserve"> (Table 1</w:t>
      </w:r>
      <w:r w:rsidRPr="009704D5">
        <w:rPr>
          <w:rFonts w:ascii="Arial" w:hAnsi="Arial" w:cs="Arial"/>
          <w:noProof/>
          <w:color w:val="000000"/>
          <w:lang w:val="et-EE"/>
        </w:rPr>
        <w:t>).</w:t>
      </w:r>
    </w:p>
    <w:p w:rsidR="00637404" w:rsidRPr="009704D5" w:rsidRDefault="00637404" w:rsidP="00B66DA2">
      <w:pPr>
        <w:spacing w:before="100" w:beforeAutospacing="1" w:after="100" w:afterAutospacing="1"/>
        <w:rPr>
          <w:rFonts w:cs="Arial"/>
          <w:noProof/>
          <w:color w:val="auto"/>
          <w:kern w:val="0"/>
          <w:sz w:val="24"/>
          <w:szCs w:val="24"/>
          <w:lang w:val="et-EE" w:eastAsia="et-EE"/>
        </w:rPr>
      </w:pPr>
      <w:r w:rsidRPr="009704D5">
        <w:rPr>
          <w:rFonts w:cs="Arial"/>
          <w:b/>
          <w:bCs/>
          <w:noProof/>
          <w:color w:val="0C419A"/>
          <w:kern w:val="0"/>
          <w:sz w:val="24"/>
          <w:szCs w:val="24"/>
          <w:lang w:val="et-EE" w:eastAsia="et-EE"/>
        </w:rPr>
        <w:t xml:space="preserve">NB! </w:t>
      </w:r>
      <w:r>
        <w:rPr>
          <w:rFonts w:cs="Arial"/>
          <w:noProof/>
          <w:color w:val="auto"/>
          <w:kern w:val="0"/>
          <w:sz w:val="24"/>
          <w:szCs w:val="24"/>
          <w:lang w:val="et-EE" w:eastAsia="et-EE"/>
        </w:rPr>
        <w:t xml:space="preserve">Keep in mind </w:t>
      </w:r>
      <w:r w:rsidRPr="009704D5">
        <w:rPr>
          <w:rFonts w:cs="Arial"/>
          <w:noProof/>
          <w:color w:val="auto"/>
          <w:kern w:val="0"/>
          <w:sz w:val="24"/>
          <w:szCs w:val="24"/>
          <w:lang w:val="et-EE" w:eastAsia="et-EE"/>
        </w:rPr>
        <w:t xml:space="preserve">that polar and ionic solutes tend to be soluble in polar solvents whereas nonpolar ones tend to be soluble in nonpolar solvents. Thus the first step toward answering the question is to label each solute as being ionic or molecular and those that are molecular as polar or nonpolar. </w:t>
      </w:r>
    </w:p>
    <w:p w:rsidR="00637404" w:rsidRPr="009704D5" w:rsidRDefault="00637404" w:rsidP="008543A5">
      <w:pPr>
        <w:spacing w:before="100" w:beforeAutospacing="1" w:after="100" w:afterAutospacing="1"/>
        <w:ind w:left="720"/>
        <w:rPr>
          <w:rFonts w:cs="Arial"/>
          <w:noProof/>
          <w:color w:val="auto"/>
          <w:kern w:val="0"/>
          <w:sz w:val="24"/>
          <w:szCs w:val="24"/>
          <w:lang w:val="et-EE" w:eastAsia="et-EE"/>
        </w:rPr>
      </w:pPr>
      <w:r w:rsidRPr="009704D5">
        <w:rPr>
          <w:rFonts w:cs="Arial"/>
          <w:b/>
          <w:noProof/>
          <w:color w:val="auto"/>
          <w:kern w:val="0"/>
          <w:sz w:val="24"/>
          <w:szCs w:val="24"/>
          <w:lang w:val="et-EE" w:eastAsia="et-EE"/>
        </w:rPr>
        <w:t>Example:</w:t>
      </w:r>
      <w:r w:rsidRPr="009704D5">
        <w:rPr>
          <w:rFonts w:cs="Arial"/>
          <w:noProof/>
          <w:color w:val="auto"/>
          <w:kern w:val="0"/>
          <w:sz w:val="24"/>
          <w:szCs w:val="24"/>
          <w:lang w:val="et-EE" w:eastAsia="et-EE"/>
        </w:rPr>
        <w:t xml:space="preserve"> Because C</w:t>
      </w:r>
      <w:r w:rsidRPr="009704D5">
        <w:rPr>
          <w:rFonts w:cs="Arial"/>
          <w:noProof/>
          <w:color w:val="auto"/>
          <w:kern w:val="0"/>
          <w:sz w:val="24"/>
          <w:szCs w:val="24"/>
          <w:vertAlign w:val="subscript"/>
          <w:lang w:val="et-EE" w:eastAsia="et-EE"/>
        </w:rPr>
        <w:t>7</w:t>
      </w:r>
      <w:r w:rsidRPr="009704D5">
        <w:rPr>
          <w:rFonts w:cs="Arial"/>
          <w:noProof/>
          <w:color w:val="auto"/>
          <w:kern w:val="0"/>
          <w:sz w:val="24"/>
          <w:szCs w:val="24"/>
          <w:lang w:val="et-EE" w:eastAsia="et-EE"/>
        </w:rPr>
        <w:t>H</w:t>
      </w:r>
      <w:r w:rsidRPr="009704D5">
        <w:rPr>
          <w:rFonts w:cs="Arial"/>
          <w:noProof/>
          <w:color w:val="auto"/>
          <w:kern w:val="0"/>
          <w:sz w:val="24"/>
          <w:szCs w:val="24"/>
          <w:vertAlign w:val="subscript"/>
          <w:lang w:val="et-EE" w:eastAsia="et-EE"/>
        </w:rPr>
        <w:t>16</w:t>
      </w:r>
      <w:r>
        <w:rPr>
          <w:rFonts w:cs="Arial"/>
          <w:noProof/>
          <w:color w:val="auto"/>
          <w:kern w:val="0"/>
          <w:sz w:val="24"/>
          <w:szCs w:val="24"/>
          <w:lang w:val="et-EE" w:eastAsia="et-EE"/>
        </w:rPr>
        <w:t xml:space="preserve"> is a hydrocarbon, we recognis</w:t>
      </w:r>
      <w:r w:rsidRPr="009704D5">
        <w:rPr>
          <w:rFonts w:cs="Arial"/>
          <w:noProof/>
          <w:color w:val="auto"/>
          <w:kern w:val="0"/>
          <w:sz w:val="24"/>
          <w:szCs w:val="24"/>
          <w:lang w:val="et-EE" w:eastAsia="et-EE"/>
        </w:rPr>
        <w:t xml:space="preserve">e it as nonpolar. </w:t>
      </w:r>
    </w:p>
    <w:p w:rsidR="00637404" w:rsidRPr="009704D5" w:rsidRDefault="00637404" w:rsidP="008543A5">
      <w:pPr>
        <w:spacing w:before="100" w:beforeAutospacing="1" w:after="100" w:afterAutospacing="1"/>
        <w:ind w:left="720"/>
        <w:rPr>
          <w:rFonts w:cs="Arial"/>
          <w:noProof/>
          <w:color w:val="auto"/>
          <w:kern w:val="0"/>
          <w:sz w:val="24"/>
          <w:szCs w:val="24"/>
          <w:lang w:val="et-EE" w:eastAsia="et-EE"/>
        </w:rPr>
      </w:pPr>
      <w:r w:rsidRPr="009704D5">
        <w:rPr>
          <w:rFonts w:cs="Arial"/>
          <w:noProof/>
          <w:color w:val="auto"/>
          <w:kern w:val="0"/>
          <w:sz w:val="24"/>
          <w:szCs w:val="24"/>
          <w:lang w:val="et-EE" w:eastAsia="et-EE"/>
        </w:rPr>
        <w:t>Na</w:t>
      </w:r>
      <w:r w:rsidRPr="009704D5">
        <w:rPr>
          <w:rFonts w:cs="Arial"/>
          <w:noProof/>
          <w:color w:val="auto"/>
          <w:kern w:val="0"/>
          <w:sz w:val="24"/>
          <w:szCs w:val="24"/>
          <w:vertAlign w:val="subscript"/>
          <w:lang w:val="et-EE" w:eastAsia="et-EE"/>
        </w:rPr>
        <w:t>2</w:t>
      </w:r>
      <w:r w:rsidRPr="009704D5">
        <w:rPr>
          <w:rFonts w:cs="Arial"/>
          <w:noProof/>
          <w:color w:val="auto"/>
          <w:kern w:val="0"/>
          <w:sz w:val="24"/>
          <w:szCs w:val="24"/>
          <w:lang w:val="et-EE" w:eastAsia="et-EE"/>
        </w:rPr>
        <w:t>SO</w:t>
      </w:r>
      <w:r w:rsidRPr="009704D5">
        <w:rPr>
          <w:rFonts w:cs="Arial"/>
          <w:noProof/>
          <w:color w:val="auto"/>
          <w:kern w:val="0"/>
          <w:sz w:val="24"/>
          <w:szCs w:val="24"/>
          <w:vertAlign w:val="subscript"/>
          <w:lang w:val="et-EE" w:eastAsia="et-EE"/>
        </w:rPr>
        <w:t>4</w:t>
      </w:r>
      <w:r w:rsidRPr="009704D5">
        <w:rPr>
          <w:rFonts w:cs="Arial"/>
          <w:noProof/>
          <w:color w:val="auto"/>
          <w:kern w:val="0"/>
          <w:sz w:val="24"/>
          <w:szCs w:val="24"/>
          <w:lang w:val="et-EE" w:eastAsia="et-EE"/>
        </w:rPr>
        <w:t>, a compound containing a metal and nonmetals, is ionic;</w:t>
      </w:r>
    </w:p>
    <w:p w:rsidR="00637404" w:rsidRPr="00CC0C73" w:rsidRDefault="00637404" w:rsidP="008D4337">
      <w:pPr>
        <w:spacing w:before="100" w:beforeAutospacing="1" w:after="100" w:afterAutospacing="1"/>
        <w:ind w:left="720"/>
        <w:rPr>
          <w:rStyle w:val="Heading2Char"/>
          <w:b w:val="0"/>
          <w:bCs w:val="0"/>
          <w:i w:val="0"/>
          <w:iCs w:val="0"/>
          <w:noProof/>
          <w:color w:val="auto"/>
          <w:kern w:val="0"/>
          <w:sz w:val="24"/>
          <w:szCs w:val="24"/>
          <w:lang w:val="et-EE" w:eastAsia="et-EE"/>
        </w:rPr>
      </w:pPr>
      <w:r w:rsidRPr="009704D5">
        <w:rPr>
          <w:rFonts w:cs="Arial"/>
          <w:noProof/>
          <w:color w:val="auto"/>
          <w:kern w:val="0"/>
          <w:sz w:val="24"/>
          <w:szCs w:val="24"/>
          <w:lang w:val="et-EE" w:eastAsia="et-EE"/>
        </w:rPr>
        <w:t>We would therefore predict that C</w:t>
      </w:r>
      <w:r w:rsidRPr="009704D5">
        <w:rPr>
          <w:rFonts w:cs="Arial"/>
          <w:noProof/>
          <w:color w:val="auto"/>
          <w:kern w:val="0"/>
          <w:sz w:val="24"/>
          <w:szCs w:val="24"/>
          <w:vertAlign w:val="subscript"/>
          <w:lang w:val="et-EE" w:eastAsia="et-EE"/>
        </w:rPr>
        <w:t>7</w:t>
      </w:r>
      <w:r w:rsidRPr="009704D5">
        <w:rPr>
          <w:rFonts w:cs="Arial"/>
          <w:noProof/>
          <w:color w:val="auto"/>
          <w:kern w:val="0"/>
          <w:sz w:val="24"/>
          <w:szCs w:val="24"/>
          <w:lang w:val="et-EE" w:eastAsia="et-EE"/>
        </w:rPr>
        <w:t>H</w:t>
      </w:r>
      <w:r w:rsidRPr="009704D5">
        <w:rPr>
          <w:rFonts w:cs="Arial"/>
          <w:noProof/>
          <w:color w:val="auto"/>
          <w:kern w:val="0"/>
          <w:sz w:val="24"/>
          <w:szCs w:val="24"/>
          <w:vertAlign w:val="subscript"/>
          <w:lang w:val="et-EE" w:eastAsia="et-EE"/>
        </w:rPr>
        <w:t>16</w:t>
      </w:r>
      <w:r w:rsidRPr="009704D5">
        <w:rPr>
          <w:rFonts w:cs="Arial"/>
          <w:noProof/>
          <w:color w:val="auto"/>
          <w:kern w:val="0"/>
          <w:sz w:val="24"/>
          <w:szCs w:val="24"/>
          <w:lang w:val="et-EE" w:eastAsia="et-EE"/>
        </w:rPr>
        <w:t xml:space="preserve"> would be more soluble in the nonpolar CCl</w:t>
      </w:r>
      <w:r w:rsidRPr="009704D5">
        <w:rPr>
          <w:rFonts w:cs="Arial"/>
          <w:noProof/>
          <w:color w:val="auto"/>
          <w:kern w:val="0"/>
          <w:sz w:val="24"/>
          <w:szCs w:val="24"/>
          <w:vertAlign w:val="subscript"/>
          <w:lang w:val="et-EE" w:eastAsia="et-EE"/>
        </w:rPr>
        <w:t>4</w:t>
      </w:r>
      <w:r w:rsidRPr="009704D5">
        <w:rPr>
          <w:rFonts w:cs="Arial"/>
          <w:noProof/>
          <w:color w:val="auto"/>
          <w:kern w:val="0"/>
          <w:sz w:val="24"/>
          <w:szCs w:val="24"/>
          <w:lang w:val="et-EE" w:eastAsia="et-EE"/>
        </w:rPr>
        <w:t xml:space="preserve"> than in polar H</w:t>
      </w:r>
      <w:r w:rsidRPr="009704D5">
        <w:rPr>
          <w:rFonts w:cs="Arial"/>
          <w:noProof/>
          <w:color w:val="auto"/>
          <w:kern w:val="0"/>
          <w:sz w:val="24"/>
          <w:szCs w:val="24"/>
          <w:vertAlign w:val="subscript"/>
          <w:lang w:val="et-EE" w:eastAsia="et-EE"/>
        </w:rPr>
        <w:t>2</w:t>
      </w:r>
      <w:r w:rsidRPr="009704D5">
        <w:rPr>
          <w:rFonts w:cs="Arial"/>
          <w:noProof/>
          <w:color w:val="auto"/>
          <w:kern w:val="0"/>
          <w:sz w:val="24"/>
          <w:szCs w:val="24"/>
          <w:lang w:val="et-EE" w:eastAsia="et-EE"/>
        </w:rPr>
        <w:t>O. In contrast, water would be the better solvent for Na</w:t>
      </w:r>
      <w:r w:rsidRPr="009704D5">
        <w:rPr>
          <w:rFonts w:cs="Arial"/>
          <w:noProof/>
          <w:color w:val="auto"/>
          <w:kern w:val="0"/>
          <w:sz w:val="24"/>
          <w:szCs w:val="24"/>
          <w:vertAlign w:val="subscript"/>
          <w:lang w:val="et-EE" w:eastAsia="et-EE"/>
        </w:rPr>
        <w:t>2</w:t>
      </w:r>
      <w:r w:rsidRPr="009704D5">
        <w:rPr>
          <w:rFonts w:cs="Arial"/>
          <w:noProof/>
          <w:color w:val="auto"/>
          <w:kern w:val="0"/>
          <w:sz w:val="24"/>
          <w:szCs w:val="24"/>
          <w:lang w:val="et-EE" w:eastAsia="et-EE"/>
        </w:rPr>
        <w:t>SO</w:t>
      </w:r>
      <w:r w:rsidRPr="009704D5">
        <w:rPr>
          <w:rFonts w:cs="Arial"/>
          <w:noProof/>
          <w:color w:val="auto"/>
          <w:kern w:val="0"/>
          <w:sz w:val="24"/>
          <w:szCs w:val="24"/>
          <w:vertAlign w:val="subscript"/>
          <w:lang w:val="et-EE" w:eastAsia="et-EE"/>
        </w:rPr>
        <w:t>4</w:t>
      </w:r>
      <w:r>
        <w:rPr>
          <w:rFonts w:cs="Arial"/>
          <w:noProof/>
          <w:color w:val="auto"/>
          <w:kern w:val="0"/>
          <w:sz w:val="24"/>
          <w:szCs w:val="24"/>
          <w:lang w:val="et-EE" w:eastAsia="et-EE"/>
        </w:rPr>
        <w:t>.</w:t>
      </w:r>
    </w:p>
    <w:p w:rsidR="00637404" w:rsidRPr="008D4337" w:rsidRDefault="00637404" w:rsidP="008D4337">
      <w:pPr>
        <w:rPr>
          <w:rStyle w:val="Heading2Char"/>
          <w:i w:val="0"/>
          <w:noProof/>
          <w:lang w:val="et-EE"/>
        </w:rPr>
      </w:pPr>
      <w:proofErr w:type="gramStart"/>
      <w:r>
        <w:rPr>
          <w:lang w:eastAsia="et-EE"/>
        </w:rPr>
        <w:t>Table 1.</w:t>
      </w:r>
      <w:proofErr w:type="gramEnd"/>
      <w:r>
        <w:rPr>
          <w:lang w:eastAsia="et-EE"/>
        </w:rPr>
        <w:t xml:space="preserve"> Predicting solubility</w:t>
      </w:r>
    </w:p>
    <w:tbl>
      <w:tblPr>
        <w:tblW w:w="0" w:type="auto"/>
        <w:tblBorders>
          <w:top w:val="single" w:sz="4" w:space="0" w:color="auto"/>
          <w:bottom w:val="single" w:sz="4" w:space="0" w:color="auto"/>
          <w:insideH w:val="single" w:sz="4" w:space="0" w:color="auto"/>
        </w:tblBorders>
        <w:tblLook w:val="00A0"/>
      </w:tblPr>
      <w:tblGrid>
        <w:gridCol w:w="3259"/>
        <w:gridCol w:w="3259"/>
        <w:gridCol w:w="3260"/>
      </w:tblGrid>
      <w:tr w:rsidR="00637404" w:rsidTr="0082709B">
        <w:trPr>
          <w:trHeight w:val="311"/>
        </w:trPr>
        <w:tc>
          <w:tcPr>
            <w:tcW w:w="3259" w:type="dxa"/>
            <w:tcBorders>
              <w:top w:val="single" w:sz="12" w:space="0" w:color="auto"/>
              <w:bottom w:val="single" w:sz="12" w:space="0" w:color="auto"/>
            </w:tcBorders>
          </w:tcPr>
          <w:p w:rsidR="00637404" w:rsidRPr="0082709B" w:rsidRDefault="00637404" w:rsidP="0082709B">
            <w:pPr>
              <w:jc w:val="center"/>
              <w:rPr>
                <w:rStyle w:val="Heading2Char"/>
                <w:i w:val="0"/>
                <w:noProof/>
                <w:sz w:val="24"/>
                <w:szCs w:val="24"/>
                <w:lang w:val="et-EE"/>
              </w:rPr>
            </w:pPr>
            <w:r w:rsidRPr="0082709B">
              <w:rPr>
                <w:rStyle w:val="Heading2Char"/>
                <w:i w:val="0"/>
                <w:noProof/>
                <w:sz w:val="24"/>
                <w:szCs w:val="24"/>
                <w:lang w:val="et-EE"/>
              </w:rPr>
              <w:t>Solvent</w:t>
            </w:r>
          </w:p>
        </w:tc>
        <w:tc>
          <w:tcPr>
            <w:tcW w:w="3259" w:type="dxa"/>
            <w:tcBorders>
              <w:top w:val="single" w:sz="12" w:space="0" w:color="auto"/>
              <w:bottom w:val="single" w:sz="12" w:space="0" w:color="auto"/>
            </w:tcBorders>
          </w:tcPr>
          <w:p w:rsidR="00637404" w:rsidRPr="0082709B" w:rsidRDefault="00637404" w:rsidP="0082709B">
            <w:pPr>
              <w:jc w:val="center"/>
              <w:rPr>
                <w:rStyle w:val="Heading2Char"/>
                <w:i w:val="0"/>
                <w:noProof/>
                <w:sz w:val="24"/>
                <w:szCs w:val="24"/>
                <w:lang w:val="et-EE"/>
              </w:rPr>
            </w:pPr>
            <w:r w:rsidRPr="0082709B">
              <w:rPr>
                <w:rStyle w:val="Heading2Char"/>
                <w:i w:val="0"/>
                <w:noProof/>
                <w:sz w:val="24"/>
                <w:szCs w:val="24"/>
                <w:lang w:val="et-EE"/>
              </w:rPr>
              <w:t>Solute</w:t>
            </w:r>
          </w:p>
        </w:tc>
        <w:tc>
          <w:tcPr>
            <w:tcW w:w="3260" w:type="dxa"/>
            <w:tcBorders>
              <w:top w:val="single" w:sz="12" w:space="0" w:color="auto"/>
              <w:bottom w:val="single" w:sz="12" w:space="0" w:color="auto"/>
            </w:tcBorders>
          </w:tcPr>
          <w:p w:rsidR="00637404" w:rsidRPr="0082709B" w:rsidRDefault="00637404" w:rsidP="0082709B">
            <w:pPr>
              <w:jc w:val="center"/>
              <w:rPr>
                <w:rStyle w:val="Heading2Char"/>
                <w:i w:val="0"/>
                <w:noProof/>
                <w:sz w:val="24"/>
                <w:szCs w:val="24"/>
                <w:lang w:val="et-EE"/>
              </w:rPr>
            </w:pPr>
            <w:r w:rsidRPr="0082709B">
              <w:rPr>
                <w:rStyle w:val="Heading2Char"/>
                <w:i w:val="0"/>
                <w:noProof/>
                <w:sz w:val="24"/>
                <w:szCs w:val="24"/>
                <w:lang w:val="et-EE"/>
              </w:rPr>
              <w:t xml:space="preserve">Soluble/insoluble </w:t>
            </w: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O</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HCl</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O</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CCl</w:t>
            </w:r>
            <w:r w:rsidRPr="0082709B">
              <w:rPr>
                <w:rStyle w:val="Heading2Char"/>
                <w:b w:val="0"/>
                <w:i w:val="0"/>
                <w:noProof/>
                <w:sz w:val="24"/>
                <w:szCs w:val="24"/>
                <w:vertAlign w:val="subscript"/>
                <w:lang w:val="et-EE"/>
              </w:rPr>
              <w:t>4</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O</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NaCl</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O</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CH</w:t>
            </w:r>
            <w:r w:rsidRPr="0082709B">
              <w:rPr>
                <w:rStyle w:val="Heading2Char"/>
                <w:b w:val="0"/>
                <w:i w:val="0"/>
                <w:noProof/>
                <w:sz w:val="24"/>
                <w:szCs w:val="24"/>
                <w:vertAlign w:val="subscript"/>
                <w:lang w:val="et-EE"/>
              </w:rPr>
              <w:t>3</w:t>
            </w:r>
            <w:r w:rsidRPr="0082709B">
              <w:rPr>
                <w:rStyle w:val="Heading2Char"/>
                <w:b w:val="0"/>
                <w:i w:val="0"/>
                <w:noProof/>
                <w:sz w:val="24"/>
                <w:szCs w:val="24"/>
                <w:lang w:val="et-EE"/>
              </w:rPr>
              <w:t>CH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OH</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CCl</w:t>
            </w:r>
            <w:r w:rsidRPr="0082709B">
              <w:rPr>
                <w:rStyle w:val="Heading2Char"/>
                <w:b w:val="0"/>
                <w:i w:val="0"/>
                <w:noProof/>
                <w:sz w:val="24"/>
                <w:szCs w:val="24"/>
                <w:vertAlign w:val="subscript"/>
                <w:lang w:val="et-EE"/>
              </w:rPr>
              <w:t>4</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I</w:t>
            </w:r>
            <w:r w:rsidRPr="0082709B">
              <w:rPr>
                <w:rStyle w:val="Heading2Char"/>
                <w:b w:val="0"/>
                <w:i w:val="0"/>
                <w:noProof/>
                <w:sz w:val="24"/>
                <w:szCs w:val="24"/>
                <w:vertAlign w:val="subscript"/>
                <w:lang w:val="et-EE"/>
              </w:rPr>
              <w:t>2</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CCl</w:t>
            </w:r>
            <w:r w:rsidRPr="0082709B">
              <w:rPr>
                <w:rStyle w:val="Heading2Char"/>
                <w:b w:val="0"/>
                <w:i w:val="0"/>
                <w:noProof/>
                <w:sz w:val="24"/>
                <w:szCs w:val="24"/>
                <w:vertAlign w:val="subscript"/>
                <w:lang w:val="et-EE"/>
              </w:rPr>
              <w:t>4</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CH</w:t>
            </w:r>
            <w:r w:rsidRPr="0082709B">
              <w:rPr>
                <w:rStyle w:val="Heading2Char"/>
                <w:b w:val="0"/>
                <w:i w:val="0"/>
                <w:noProof/>
                <w:sz w:val="24"/>
                <w:szCs w:val="24"/>
                <w:vertAlign w:val="subscript"/>
                <w:lang w:val="et-EE"/>
              </w:rPr>
              <w:t>3</w:t>
            </w:r>
            <w:r w:rsidRPr="0082709B">
              <w:rPr>
                <w:rStyle w:val="Heading2Char"/>
                <w:b w:val="0"/>
                <w:i w:val="0"/>
                <w:noProof/>
                <w:sz w:val="24"/>
                <w:szCs w:val="24"/>
                <w:lang w:val="et-EE"/>
              </w:rPr>
              <w:t>CH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CH</w:t>
            </w:r>
            <w:r w:rsidRPr="0082709B">
              <w:rPr>
                <w:rStyle w:val="Heading2Char"/>
                <w:b w:val="0"/>
                <w:i w:val="0"/>
                <w:noProof/>
                <w:sz w:val="24"/>
                <w:szCs w:val="24"/>
                <w:vertAlign w:val="subscript"/>
                <w:lang w:val="et-EE"/>
              </w:rPr>
              <w:t>3</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CCl</w:t>
            </w:r>
            <w:r w:rsidRPr="0082709B">
              <w:rPr>
                <w:rStyle w:val="Heading2Char"/>
                <w:b w:val="0"/>
                <w:i w:val="0"/>
                <w:noProof/>
                <w:sz w:val="24"/>
                <w:szCs w:val="24"/>
                <w:vertAlign w:val="subscript"/>
                <w:lang w:val="et-EE"/>
              </w:rPr>
              <w:t>4</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NaCl</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H</w:t>
            </w:r>
            <w:r w:rsidRPr="0082709B">
              <w:rPr>
                <w:rStyle w:val="Heading2Char"/>
                <w:b w:val="0"/>
                <w:i w:val="0"/>
                <w:noProof/>
                <w:sz w:val="24"/>
                <w:szCs w:val="24"/>
                <w:vertAlign w:val="subscript"/>
                <w:lang w:val="et-EE"/>
              </w:rPr>
              <w:t>2</w:t>
            </w:r>
            <w:r w:rsidRPr="0082709B">
              <w:rPr>
                <w:rStyle w:val="Heading2Char"/>
                <w:b w:val="0"/>
                <w:i w:val="0"/>
                <w:noProof/>
                <w:sz w:val="24"/>
                <w:szCs w:val="24"/>
                <w:lang w:val="et-EE"/>
              </w:rPr>
              <w:t>O</w:t>
            </w:r>
          </w:p>
        </w:tc>
        <w:tc>
          <w:tcPr>
            <w:tcW w:w="3259" w:type="dxa"/>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Vegetable oil</w:t>
            </w:r>
          </w:p>
        </w:tc>
        <w:tc>
          <w:tcPr>
            <w:tcW w:w="3260" w:type="dxa"/>
          </w:tcPr>
          <w:p w:rsidR="00637404" w:rsidRPr="0082709B" w:rsidRDefault="00637404" w:rsidP="0082709B">
            <w:pPr>
              <w:jc w:val="center"/>
              <w:rPr>
                <w:rStyle w:val="Heading2Char"/>
                <w:i w:val="0"/>
                <w:noProof/>
                <w:lang w:val="et-EE"/>
              </w:rPr>
            </w:pPr>
          </w:p>
        </w:tc>
      </w:tr>
      <w:tr w:rsidR="00637404" w:rsidTr="0082709B">
        <w:tc>
          <w:tcPr>
            <w:tcW w:w="3259" w:type="dxa"/>
            <w:tcBorders>
              <w:bottom w:val="single" w:sz="12" w:space="0" w:color="auto"/>
            </w:tcBorders>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CCl</w:t>
            </w:r>
            <w:r w:rsidRPr="0082709B">
              <w:rPr>
                <w:rStyle w:val="Heading2Char"/>
                <w:b w:val="0"/>
                <w:i w:val="0"/>
                <w:noProof/>
                <w:sz w:val="24"/>
                <w:szCs w:val="24"/>
                <w:vertAlign w:val="subscript"/>
                <w:lang w:val="et-EE"/>
              </w:rPr>
              <w:t>4</w:t>
            </w:r>
          </w:p>
        </w:tc>
        <w:tc>
          <w:tcPr>
            <w:tcW w:w="3259" w:type="dxa"/>
            <w:tcBorders>
              <w:bottom w:val="single" w:sz="12" w:space="0" w:color="auto"/>
            </w:tcBorders>
          </w:tcPr>
          <w:p w:rsidR="00637404" w:rsidRPr="0082709B" w:rsidRDefault="00637404" w:rsidP="0082709B">
            <w:pPr>
              <w:jc w:val="center"/>
              <w:rPr>
                <w:rStyle w:val="Heading2Char"/>
                <w:b w:val="0"/>
                <w:i w:val="0"/>
                <w:noProof/>
                <w:sz w:val="24"/>
                <w:szCs w:val="24"/>
                <w:lang w:val="et-EE"/>
              </w:rPr>
            </w:pPr>
            <w:r w:rsidRPr="0082709B">
              <w:rPr>
                <w:rStyle w:val="Heading2Char"/>
                <w:b w:val="0"/>
                <w:i w:val="0"/>
                <w:noProof/>
                <w:sz w:val="24"/>
                <w:szCs w:val="24"/>
                <w:lang w:val="et-EE"/>
              </w:rPr>
              <w:t>Vegetable oil</w:t>
            </w:r>
          </w:p>
        </w:tc>
        <w:tc>
          <w:tcPr>
            <w:tcW w:w="3260" w:type="dxa"/>
            <w:tcBorders>
              <w:bottom w:val="single" w:sz="12" w:space="0" w:color="auto"/>
            </w:tcBorders>
          </w:tcPr>
          <w:p w:rsidR="00637404" w:rsidRPr="0082709B" w:rsidRDefault="00637404" w:rsidP="0082709B">
            <w:pPr>
              <w:jc w:val="center"/>
              <w:rPr>
                <w:rStyle w:val="Heading2Char"/>
                <w:i w:val="0"/>
                <w:noProof/>
                <w:lang w:val="et-EE"/>
              </w:rPr>
            </w:pPr>
          </w:p>
        </w:tc>
      </w:tr>
    </w:tbl>
    <w:p w:rsidR="00637404" w:rsidRPr="009704D5" w:rsidRDefault="00637404" w:rsidP="00C82755">
      <w:pPr>
        <w:jc w:val="center"/>
        <w:rPr>
          <w:rStyle w:val="Heading2Char"/>
          <w:i w:val="0"/>
          <w:noProof/>
          <w:lang w:val="et-EE"/>
        </w:rPr>
      </w:pPr>
    </w:p>
    <w:p w:rsidR="00637404" w:rsidRPr="009704D5" w:rsidRDefault="00637404">
      <w:pPr>
        <w:rPr>
          <w:rStyle w:val="Heading2Char"/>
          <w:i w:val="0"/>
          <w:noProof/>
          <w:lang w:val="et-EE"/>
        </w:rPr>
      </w:pPr>
    </w:p>
    <w:p w:rsidR="00637404" w:rsidRPr="009704D5" w:rsidRDefault="00637404" w:rsidP="0047160E">
      <w:pPr>
        <w:rPr>
          <w:b/>
          <w:noProof/>
          <w:sz w:val="24"/>
          <w:szCs w:val="24"/>
          <w:lang w:val="et-EE"/>
        </w:rPr>
      </w:pPr>
    </w:p>
    <w:sectPr w:rsidR="00637404" w:rsidRPr="009704D5" w:rsidSect="00C14315">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721" w:rsidRDefault="00EF5721">
      <w:r>
        <w:separator/>
      </w:r>
    </w:p>
  </w:endnote>
  <w:endnote w:type="continuationSeparator" w:id="0">
    <w:p w:rsidR="00EF5721" w:rsidRDefault="00EF5721">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Pr="00531ABF" w:rsidRDefault="00637404">
    <w:pPr>
      <w:pStyle w:val="Footer"/>
      <w:jc w:val="center"/>
      <w:rPr>
        <w:bCs/>
        <w:color w:val="5158A0"/>
        <w:sz w:val="24"/>
        <w:szCs w:val="24"/>
      </w:rPr>
    </w:pPr>
    <w:r w:rsidRPr="00531ABF">
      <w:rPr>
        <w:color w:val="5158A0"/>
      </w:rPr>
      <w:t xml:space="preserve">Page </w:t>
    </w:r>
    <w:r w:rsidR="00362EBA" w:rsidRPr="00531ABF">
      <w:rPr>
        <w:bCs/>
        <w:color w:val="5158A0"/>
      </w:rPr>
      <w:fldChar w:fldCharType="begin"/>
    </w:r>
    <w:r w:rsidRPr="00531ABF">
      <w:rPr>
        <w:bCs/>
        <w:color w:val="5158A0"/>
      </w:rPr>
      <w:instrText xml:space="preserve"> PAGE </w:instrText>
    </w:r>
    <w:r w:rsidR="00362EBA" w:rsidRPr="00531ABF">
      <w:rPr>
        <w:bCs/>
        <w:color w:val="5158A0"/>
      </w:rPr>
      <w:fldChar w:fldCharType="separate"/>
    </w:r>
    <w:r w:rsidR="007268FC">
      <w:rPr>
        <w:bCs/>
        <w:noProof/>
        <w:color w:val="5158A0"/>
      </w:rPr>
      <w:t>14</w:t>
    </w:r>
    <w:r w:rsidR="00362EBA" w:rsidRPr="00531ABF">
      <w:rPr>
        <w:bCs/>
        <w:color w:val="5158A0"/>
      </w:rPr>
      <w:fldChar w:fldCharType="end"/>
    </w:r>
    <w:r w:rsidRPr="00531ABF">
      <w:rPr>
        <w:color w:val="5158A0"/>
      </w:rPr>
      <w:t xml:space="preserve"> of </w:t>
    </w:r>
    <w:r w:rsidR="00362EBA" w:rsidRPr="00531ABF">
      <w:rPr>
        <w:bCs/>
        <w:color w:val="5158A0"/>
      </w:rPr>
      <w:fldChar w:fldCharType="begin"/>
    </w:r>
    <w:r w:rsidRPr="00531ABF">
      <w:rPr>
        <w:bCs/>
        <w:color w:val="5158A0"/>
      </w:rPr>
      <w:instrText xml:space="preserve"> NUMPAGES  </w:instrText>
    </w:r>
    <w:r w:rsidR="00362EBA" w:rsidRPr="00531ABF">
      <w:rPr>
        <w:bCs/>
        <w:color w:val="5158A0"/>
      </w:rPr>
      <w:fldChar w:fldCharType="separate"/>
    </w:r>
    <w:r w:rsidR="007268FC">
      <w:rPr>
        <w:bCs/>
        <w:noProof/>
        <w:color w:val="5158A0"/>
      </w:rPr>
      <w:t>14</w:t>
    </w:r>
    <w:r w:rsidR="00362EBA" w:rsidRPr="00531ABF">
      <w:rPr>
        <w:bCs/>
        <w:color w:val="5158A0"/>
      </w:rPr>
      <w:fldChar w:fldCharType="end"/>
    </w:r>
  </w:p>
  <w:p w:rsidR="00637404" w:rsidRDefault="00637404">
    <w:pPr>
      <w:pStyle w:val="Footer"/>
      <w:jc w:val="center"/>
    </w:pPr>
    <w:r w:rsidRPr="00531ABF">
      <w:rPr>
        <w:bCs/>
        <w:color w:val="5158A0"/>
        <w:sz w:val="24"/>
        <w:szCs w:val="24"/>
      </w:rPr>
      <w:t>ESTABLISH</w:t>
    </w:r>
  </w:p>
  <w:p w:rsidR="00637404" w:rsidRDefault="00637404">
    <w:pPr>
      <w:pStyle w:val="Footer"/>
      <w:jc w:val="center"/>
      <w:rPr>
        <w:rFonts w:ascii="Times New Roman" w:hAnsi="Times New Roman"/>
        <w:color w:val="31849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721" w:rsidRDefault="00EF5721">
      <w:r>
        <w:separator/>
      </w:r>
    </w:p>
  </w:footnote>
  <w:footnote w:type="continuationSeparator" w:id="0">
    <w:p w:rsidR="00EF5721" w:rsidRDefault="00EF57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Default="00637404">
    <w:pPr>
      <w:widowControl w:val="0"/>
      <w:tabs>
        <w:tab w:val="center" w:pos="4820"/>
        <w:tab w:val="right" w:pos="9639"/>
      </w:tabs>
      <w:jc w:val="both"/>
      <w:rPr>
        <w:rFonts w:cs="Arial"/>
        <w:b/>
        <w:bCs/>
        <w:color w:val="226490"/>
        <w:lang w:val="en-IE"/>
      </w:rPr>
    </w:pPr>
    <w:r>
      <w:rPr>
        <w:rFonts w:cs="Arial"/>
        <w:b/>
        <w:bCs/>
        <w:color w:val="226490"/>
        <w:lang w:val="en-IE"/>
      </w:rPr>
      <w:t>WHY MAKE HOME-MADE COSMETICS?</w:t>
    </w:r>
    <w:r>
      <w:rPr>
        <w:rFonts w:cs="Arial"/>
        <w:b/>
        <w:bCs/>
        <w:color w:val="226490"/>
        <w:lang w:val="en-IE"/>
      </w:rPr>
      <w:tab/>
    </w:r>
    <w:r>
      <w:rPr>
        <w:rFonts w:cs="Arial"/>
        <w:b/>
        <w:bCs/>
        <w:color w:val="226490"/>
        <w:lang w:val="en-IE"/>
      </w:rPr>
      <w:tab/>
      <w:t>CLASSROOM MATERIALS</w:t>
    </w:r>
    <w:r>
      <w:rPr>
        <w:rFonts w:cs="Arial"/>
        <w:b/>
        <w:bCs/>
        <w:color w:val="226490"/>
        <w:lang w:val="en-I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71"/>
    <w:multiLevelType w:val="hybridMultilevel"/>
    <w:tmpl w:val="E4622144"/>
    <w:lvl w:ilvl="0" w:tplc="719E477A">
      <w:start w:val="1"/>
      <w:numFmt w:val="bullet"/>
      <w:lvlText w:val=""/>
      <w:lvlJc w:val="left"/>
      <w:pPr>
        <w:tabs>
          <w:tab w:val="num" w:pos="720"/>
        </w:tabs>
        <w:ind w:left="720" w:hanging="360"/>
      </w:pPr>
      <w:rPr>
        <w:rFonts w:ascii="Wingdings 2" w:hAnsi="Wingdings 2" w:hint="default"/>
      </w:rPr>
    </w:lvl>
    <w:lvl w:ilvl="1" w:tplc="772EB210" w:tentative="1">
      <w:start w:val="1"/>
      <w:numFmt w:val="bullet"/>
      <w:lvlText w:val=""/>
      <w:lvlJc w:val="left"/>
      <w:pPr>
        <w:tabs>
          <w:tab w:val="num" w:pos="1440"/>
        </w:tabs>
        <w:ind w:left="1440" w:hanging="360"/>
      </w:pPr>
      <w:rPr>
        <w:rFonts w:ascii="Wingdings 2" w:hAnsi="Wingdings 2" w:hint="default"/>
      </w:rPr>
    </w:lvl>
    <w:lvl w:ilvl="2" w:tplc="C330943A" w:tentative="1">
      <w:start w:val="1"/>
      <w:numFmt w:val="bullet"/>
      <w:lvlText w:val=""/>
      <w:lvlJc w:val="left"/>
      <w:pPr>
        <w:tabs>
          <w:tab w:val="num" w:pos="2160"/>
        </w:tabs>
        <w:ind w:left="2160" w:hanging="360"/>
      </w:pPr>
      <w:rPr>
        <w:rFonts w:ascii="Wingdings 2" w:hAnsi="Wingdings 2" w:hint="default"/>
      </w:rPr>
    </w:lvl>
    <w:lvl w:ilvl="3" w:tplc="12C42DF2" w:tentative="1">
      <w:start w:val="1"/>
      <w:numFmt w:val="bullet"/>
      <w:lvlText w:val=""/>
      <w:lvlJc w:val="left"/>
      <w:pPr>
        <w:tabs>
          <w:tab w:val="num" w:pos="2880"/>
        </w:tabs>
        <w:ind w:left="2880" w:hanging="360"/>
      </w:pPr>
      <w:rPr>
        <w:rFonts w:ascii="Wingdings 2" w:hAnsi="Wingdings 2" w:hint="default"/>
      </w:rPr>
    </w:lvl>
    <w:lvl w:ilvl="4" w:tplc="ECC04920" w:tentative="1">
      <w:start w:val="1"/>
      <w:numFmt w:val="bullet"/>
      <w:lvlText w:val=""/>
      <w:lvlJc w:val="left"/>
      <w:pPr>
        <w:tabs>
          <w:tab w:val="num" w:pos="3600"/>
        </w:tabs>
        <w:ind w:left="3600" w:hanging="360"/>
      </w:pPr>
      <w:rPr>
        <w:rFonts w:ascii="Wingdings 2" w:hAnsi="Wingdings 2" w:hint="default"/>
      </w:rPr>
    </w:lvl>
    <w:lvl w:ilvl="5" w:tplc="A6A80860" w:tentative="1">
      <w:start w:val="1"/>
      <w:numFmt w:val="bullet"/>
      <w:lvlText w:val=""/>
      <w:lvlJc w:val="left"/>
      <w:pPr>
        <w:tabs>
          <w:tab w:val="num" w:pos="4320"/>
        </w:tabs>
        <w:ind w:left="4320" w:hanging="360"/>
      </w:pPr>
      <w:rPr>
        <w:rFonts w:ascii="Wingdings 2" w:hAnsi="Wingdings 2" w:hint="default"/>
      </w:rPr>
    </w:lvl>
    <w:lvl w:ilvl="6" w:tplc="A7E6B29A" w:tentative="1">
      <w:start w:val="1"/>
      <w:numFmt w:val="bullet"/>
      <w:lvlText w:val=""/>
      <w:lvlJc w:val="left"/>
      <w:pPr>
        <w:tabs>
          <w:tab w:val="num" w:pos="5040"/>
        </w:tabs>
        <w:ind w:left="5040" w:hanging="360"/>
      </w:pPr>
      <w:rPr>
        <w:rFonts w:ascii="Wingdings 2" w:hAnsi="Wingdings 2" w:hint="default"/>
      </w:rPr>
    </w:lvl>
    <w:lvl w:ilvl="7" w:tplc="61CEA8FA" w:tentative="1">
      <w:start w:val="1"/>
      <w:numFmt w:val="bullet"/>
      <w:lvlText w:val=""/>
      <w:lvlJc w:val="left"/>
      <w:pPr>
        <w:tabs>
          <w:tab w:val="num" w:pos="5760"/>
        </w:tabs>
        <w:ind w:left="5760" w:hanging="360"/>
      </w:pPr>
      <w:rPr>
        <w:rFonts w:ascii="Wingdings 2" w:hAnsi="Wingdings 2" w:hint="default"/>
      </w:rPr>
    </w:lvl>
    <w:lvl w:ilvl="8" w:tplc="333E344E" w:tentative="1">
      <w:start w:val="1"/>
      <w:numFmt w:val="bullet"/>
      <w:lvlText w:val=""/>
      <w:lvlJc w:val="left"/>
      <w:pPr>
        <w:tabs>
          <w:tab w:val="num" w:pos="6480"/>
        </w:tabs>
        <w:ind w:left="6480" w:hanging="360"/>
      </w:pPr>
      <w:rPr>
        <w:rFonts w:ascii="Wingdings 2" w:hAnsi="Wingdings 2" w:hint="default"/>
      </w:rPr>
    </w:lvl>
  </w:abstractNum>
  <w:abstractNum w:abstractNumId="1">
    <w:nsid w:val="04474691"/>
    <w:multiLevelType w:val="multilevel"/>
    <w:tmpl w:val="C00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0F46"/>
    <w:multiLevelType w:val="hybridMultilevel"/>
    <w:tmpl w:val="59C40B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964E15"/>
    <w:multiLevelType w:val="hybridMultilevel"/>
    <w:tmpl w:val="26E22EDC"/>
    <w:lvl w:ilvl="0" w:tplc="B858BC4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0C124839"/>
    <w:multiLevelType w:val="hybridMultilevel"/>
    <w:tmpl w:val="05C0F0BA"/>
    <w:lvl w:ilvl="0" w:tplc="04250013">
      <w:start w:val="1"/>
      <w:numFmt w:val="upperRoman"/>
      <w:lvlText w:val="%1."/>
      <w:lvlJc w:val="righ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5">
    <w:nsid w:val="0C5132AA"/>
    <w:multiLevelType w:val="hybridMultilevel"/>
    <w:tmpl w:val="B55C3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C58340A"/>
    <w:multiLevelType w:val="hybridMultilevel"/>
    <w:tmpl w:val="F762F528"/>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0E1A394F"/>
    <w:multiLevelType w:val="hybridMultilevel"/>
    <w:tmpl w:val="21340F74"/>
    <w:lvl w:ilvl="0" w:tplc="3DA8AE06">
      <w:start w:val="1"/>
      <w:numFmt w:val="bullet"/>
      <w:lvlText w:val="•"/>
      <w:lvlJc w:val="left"/>
      <w:pPr>
        <w:tabs>
          <w:tab w:val="num" w:pos="720"/>
        </w:tabs>
        <w:ind w:left="720" w:hanging="360"/>
      </w:pPr>
      <w:rPr>
        <w:rFonts w:ascii="Garamond" w:hAnsi="Garamond" w:hint="default"/>
      </w:rPr>
    </w:lvl>
    <w:lvl w:ilvl="1" w:tplc="968C1EEC" w:tentative="1">
      <w:start w:val="1"/>
      <w:numFmt w:val="bullet"/>
      <w:lvlText w:val="•"/>
      <w:lvlJc w:val="left"/>
      <w:pPr>
        <w:tabs>
          <w:tab w:val="num" w:pos="1440"/>
        </w:tabs>
        <w:ind w:left="1440" w:hanging="360"/>
      </w:pPr>
      <w:rPr>
        <w:rFonts w:ascii="Garamond" w:hAnsi="Garamond" w:hint="default"/>
      </w:rPr>
    </w:lvl>
    <w:lvl w:ilvl="2" w:tplc="B13AB10C" w:tentative="1">
      <w:start w:val="1"/>
      <w:numFmt w:val="bullet"/>
      <w:lvlText w:val="•"/>
      <w:lvlJc w:val="left"/>
      <w:pPr>
        <w:tabs>
          <w:tab w:val="num" w:pos="2160"/>
        </w:tabs>
        <w:ind w:left="2160" w:hanging="360"/>
      </w:pPr>
      <w:rPr>
        <w:rFonts w:ascii="Garamond" w:hAnsi="Garamond" w:hint="default"/>
      </w:rPr>
    </w:lvl>
    <w:lvl w:ilvl="3" w:tplc="CBE00D1A" w:tentative="1">
      <w:start w:val="1"/>
      <w:numFmt w:val="bullet"/>
      <w:lvlText w:val="•"/>
      <w:lvlJc w:val="left"/>
      <w:pPr>
        <w:tabs>
          <w:tab w:val="num" w:pos="2880"/>
        </w:tabs>
        <w:ind w:left="2880" w:hanging="360"/>
      </w:pPr>
      <w:rPr>
        <w:rFonts w:ascii="Garamond" w:hAnsi="Garamond" w:hint="default"/>
      </w:rPr>
    </w:lvl>
    <w:lvl w:ilvl="4" w:tplc="2008343C" w:tentative="1">
      <w:start w:val="1"/>
      <w:numFmt w:val="bullet"/>
      <w:lvlText w:val="•"/>
      <w:lvlJc w:val="left"/>
      <w:pPr>
        <w:tabs>
          <w:tab w:val="num" w:pos="3600"/>
        </w:tabs>
        <w:ind w:left="3600" w:hanging="360"/>
      </w:pPr>
      <w:rPr>
        <w:rFonts w:ascii="Garamond" w:hAnsi="Garamond" w:hint="default"/>
      </w:rPr>
    </w:lvl>
    <w:lvl w:ilvl="5" w:tplc="4D7E6EDC" w:tentative="1">
      <w:start w:val="1"/>
      <w:numFmt w:val="bullet"/>
      <w:lvlText w:val="•"/>
      <w:lvlJc w:val="left"/>
      <w:pPr>
        <w:tabs>
          <w:tab w:val="num" w:pos="4320"/>
        </w:tabs>
        <w:ind w:left="4320" w:hanging="360"/>
      </w:pPr>
      <w:rPr>
        <w:rFonts w:ascii="Garamond" w:hAnsi="Garamond" w:hint="default"/>
      </w:rPr>
    </w:lvl>
    <w:lvl w:ilvl="6" w:tplc="4DE47C3E" w:tentative="1">
      <w:start w:val="1"/>
      <w:numFmt w:val="bullet"/>
      <w:lvlText w:val="•"/>
      <w:lvlJc w:val="left"/>
      <w:pPr>
        <w:tabs>
          <w:tab w:val="num" w:pos="5040"/>
        </w:tabs>
        <w:ind w:left="5040" w:hanging="360"/>
      </w:pPr>
      <w:rPr>
        <w:rFonts w:ascii="Garamond" w:hAnsi="Garamond" w:hint="default"/>
      </w:rPr>
    </w:lvl>
    <w:lvl w:ilvl="7" w:tplc="F4B80284" w:tentative="1">
      <w:start w:val="1"/>
      <w:numFmt w:val="bullet"/>
      <w:lvlText w:val="•"/>
      <w:lvlJc w:val="left"/>
      <w:pPr>
        <w:tabs>
          <w:tab w:val="num" w:pos="5760"/>
        </w:tabs>
        <w:ind w:left="5760" w:hanging="360"/>
      </w:pPr>
      <w:rPr>
        <w:rFonts w:ascii="Garamond" w:hAnsi="Garamond" w:hint="default"/>
      </w:rPr>
    </w:lvl>
    <w:lvl w:ilvl="8" w:tplc="01D246B8" w:tentative="1">
      <w:start w:val="1"/>
      <w:numFmt w:val="bullet"/>
      <w:lvlText w:val="•"/>
      <w:lvlJc w:val="left"/>
      <w:pPr>
        <w:tabs>
          <w:tab w:val="num" w:pos="6480"/>
        </w:tabs>
        <w:ind w:left="6480" w:hanging="360"/>
      </w:pPr>
      <w:rPr>
        <w:rFonts w:ascii="Garamond" w:hAnsi="Garamond" w:hint="default"/>
      </w:rPr>
    </w:lvl>
  </w:abstractNum>
  <w:abstractNum w:abstractNumId="8">
    <w:nsid w:val="0F8042AE"/>
    <w:multiLevelType w:val="hybridMultilevel"/>
    <w:tmpl w:val="5E72C080"/>
    <w:lvl w:ilvl="0" w:tplc="04250001">
      <w:start w:val="1"/>
      <w:numFmt w:val="bullet"/>
      <w:lvlText w:val=""/>
      <w:lvlJc w:val="left"/>
      <w:pPr>
        <w:tabs>
          <w:tab w:val="num" w:pos="720"/>
        </w:tabs>
        <w:ind w:left="720" w:hanging="360"/>
      </w:pPr>
      <w:rPr>
        <w:rFonts w:ascii="Symbol" w:hAnsi="Symbol" w:hint="default"/>
      </w:rPr>
    </w:lvl>
    <w:lvl w:ilvl="1" w:tplc="81A2ACF2" w:tentative="1">
      <w:start w:val="1"/>
      <w:numFmt w:val="bullet"/>
      <w:lvlText w:val="•"/>
      <w:lvlJc w:val="left"/>
      <w:pPr>
        <w:tabs>
          <w:tab w:val="num" w:pos="1440"/>
        </w:tabs>
        <w:ind w:left="1440" w:hanging="360"/>
      </w:pPr>
      <w:rPr>
        <w:rFonts w:ascii="Garamond" w:hAnsi="Garamond" w:hint="default"/>
      </w:rPr>
    </w:lvl>
    <w:lvl w:ilvl="2" w:tplc="544A0076" w:tentative="1">
      <w:start w:val="1"/>
      <w:numFmt w:val="bullet"/>
      <w:lvlText w:val="•"/>
      <w:lvlJc w:val="left"/>
      <w:pPr>
        <w:tabs>
          <w:tab w:val="num" w:pos="2160"/>
        </w:tabs>
        <w:ind w:left="2160" w:hanging="360"/>
      </w:pPr>
      <w:rPr>
        <w:rFonts w:ascii="Garamond" w:hAnsi="Garamond" w:hint="default"/>
      </w:rPr>
    </w:lvl>
    <w:lvl w:ilvl="3" w:tplc="08363B34" w:tentative="1">
      <w:start w:val="1"/>
      <w:numFmt w:val="bullet"/>
      <w:lvlText w:val="•"/>
      <w:lvlJc w:val="left"/>
      <w:pPr>
        <w:tabs>
          <w:tab w:val="num" w:pos="2880"/>
        </w:tabs>
        <w:ind w:left="2880" w:hanging="360"/>
      </w:pPr>
      <w:rPr>
        <w:rFonts w:ascii="Garamond" w:hAnsi="Garamond" w:hint="default"/>
      </w:rPr>
    </w:lvl>
    <w:lvl w:ilvl="4" w:tplc="AB686274" w:tentative="1">
      <w:start w:val="1"/>
      <w:numFmt w:val="bullet"/>
      <w:lvlText w:val="•"/>
      <w:lvlJc w:val="left"/>
      <w:pPr>
        <w:tabs>
          <w:tab w:val="num" w:pos="3600"/>
        </w:tabs>
        <w:ind w:left="3600" w:hanging="360"/>
      </w:pPr>
      <w:rPr>
        <w:rFonts w:ascii="Garamond" w:hAnsi="Garamond" w:hint="default"/>
      </w:rPr>
    </w:lvl>
    <w:lvl w:ilvl="5" w:tplc="8D7EC50C" w:tentative="1">
      <w:start w:val="1"/>
      <w:numFmt w:val="bullet"/>
      <w:lvlText w:val="•"/>
      <w:lvlJc w:val="left"/>
      <w:pPr>
        <w:tabs>
          <w:tab w:val="num" w:pos="4320"/>
        </w:tabs>
        <w:ind w:left="4320" w:hanging="360"/>
      </w:pPr>
      <w:rPr>
        <w:rFonts w:ascii="Garamond" w:hAnsi="Garamond" w:hint="default"/>
      </w:rPr>
    </w:lvl>
    <w:lvl w:ilvl="6" w:tplc="06789756" w:tentative="1">
      <w:start w:val="1"/>
      <w:numFmt w:val="bullet"/>
      <w:lvlText w:val="•"/>
      <w:lvlJc w:val="left"/>
      <w:pPr>
        <w:tabs>
          <w:tab w:val="num" w:pos="5040"/>
        </w:tabs>
        <w:ind w:left="5040" w:hanging="360"/>
      </w:pPr>
      <w:rPr>
        <w:rFonts w:ascii="Garamond" w:hAnsi="Garamond" w:hint="default"/>
      </w:rPr>
    </w:lvl>
    <w:lvl w:ilvl="7" w:tplc="364098BC" w:tentative="1">
      <w:start w:val="1"/>
      <w:numFmt w:val="bullet"/>
      <w:lvlText w:val="•"/>
      <w:lvlJc w:val="left"/>
      <w:pPr>
        <w:tabs>
          <w:tab w:val="num" w:pos="5760"/>
        </w:tabs>
        <w:ind w:left="5760" w:hanging="360"/>
      </w:pPr>
      <w:rPr>
        <w:rFonts w:ascii="Garamond" w:hAnsi="Garamond" w:hint="default"/>
      </w:rPr>
    </w:lvl>
    <w:lvl w:ilvl="8" w:tplc="D88E5818" w:tentative="1">
      <w:start w:val="1"/>
      <w:numFmt w:val="bullet"/>
      <w:lvlText w:val="•"/>
      <w:lvlJc w:val="left"/>
      <w:pPr>
        <w:tabs>
          <w:tab w:val="num" w:pos="6480"/>
        </w:tabs>
        <w:ind w:left="6480" w:hanging="360"/>
      </w:pPr>
      <w:rPr>
        <w:rFonts w:ascii="Garamond" w:hAnsi="Garamond" w:hint="default"/>
      </w:rPr>
    </w:lvl>
  </w:abstractNum>
  <w:abstractNum w:abstractNumId="9">
    <w:nsid w:val="110947FE"/>
    <w:multiLevelType w:val="hybridMultilevel"/>
    <w:tmpl w:val="239EE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2DE025F"/>
    <w:multiLevelType w:val="hybridMultilevel"/>
    <w:tmpl w:val="4620B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48F63E8"/>
    <w:multiLevelType w:val="hybridMultilevel"/>
    <w:tmpl w:val="EC726E8A"/>
    <w:lvl w:ilvl="0" w:tplc="04250001">
      <w:start w:val="1"/>
      <w:numFmt w:val="bullet"/>
      <w:lvlText w:val=""/>
      <w:lvlJc w:val="left"/>
      <w:pPr>
        <w:tabs>
          <w:tab w:val="num" w:pos="720"/>
        </w:tabs>
        <w:ind w:left="720" w:hanging="360"/>
      </w:pPr>
      <w:rPr>
        <w:rFonts w:ascii="Symbol" w:hAnsi="Symbol" w:hint="default"/>
      </w:rPr>
    </w:lvl>
    <w:lvl w:ilvl="1" w:tplc="60EC9B46" w:tentative="1">
      <w:start w:val="1"/>
      <w:numFmt w:val="bullet"/>
      <w:lvlText w:val="•"/>
      <w:lvlJc w:val="left"/>
      <w:pPr>
        <w:tabs>
          <w:tab w:val="num" w:pos="1440"/>
        </w:tabs>
        <w:ind w:left="1440" w:hanging="360"/>
      </w:pPr>
      <w:rPr>
        <w:rFonts w:ascii="Garamond" w:hAnsi="Garamond" w:hint="default"/>
      </w:rPr>
    </w:lvl>
    <w:lvl w:ilvl="2" w:tplc="5F90B2BA" w:tentative="1">
      <w:start w:val="1"/>
      <w:numFmt w:val="bullet"/>
      <w:lvlText w:val="•"/>
      <w:lvlJc w:val="left"/>
      <w:pPr>
        <w:tabs>
          <w:tab w:val="num" w:pos="2160"/>
        </w:tabs>
        <w:ind w:left="2160" w:hanging="360"/>
      </w:pPr>
      <w:rPr>
        <w:rFonts w:ascii="Garamond" w:hAnsi="Garamond" w:hint="default"/>
      </w:rPr>
    </w:lvl>
    <w:lvl w:ilvl="3" w:tplc="07220D16" w:tentative="1">
      <w:start w:val="1"/>
      <w:numFmt w:val="bullet"/>
      <w:lvlText w:val="•"/>
      <w:lvlJc w:val="left"/>
      <w:pPr>
        <w:tabs>
          <w:tab w:val="num" w:pos="2880"/>
        </w:tabs>
        <w:ind w:left="2880" w:hanging="360"/>
      </w:pPr>
      <w:rPr>
        <w:rFonts w:ascii="Garamond" w:hAnsi="Garamond" w:hint="default"/>
      </w:rPr>
    </w:lvl>
    <w:lvl w:ilvl="4" w:tplc="4FF86C94" w:tentative="1">
      <w:start w:val="1"/>
      <w:numFmt w:val="bullet"/>
      <w:lvlText w:val="•"/>
      <w:lvlJc w:val="left"/>
      <w:pPr>
        <w:tabs>
          <w:tab w:val="num" w:pos="3600"/>
        </w:tabs>
        <w:ind w:left="3600" w:hanging="360"/>
      </w:pPr>
      <w:rPr>
        <w:rFonts w:ascii="Garamond" w:hAnsi="Garamond" w:hint="default"/>
      </w:rPr>
    </w:lvl>
    <w:lvl w:ilvl="5" w:tplc="EC02BE5E" w:tentative="1">
      <w:start w:val="1"/>
      <w:numFmt w:val="bullet"/>
      <w:lvlText w:val="•"/>
      <w:lvlJc w:val="left"/>
      <w:pPr>
        <w:tabs>
          <w:tab w:val="num" w:pos="4320"/>
        </w:tabs>
        <w:ind w:left="4320" w:hanging="360"/>
      </w:pPr>
      <w:rPr>
        <w:rFonts w:ascii="Garamond" w:hAnsi="Garamond" w:hint="default"/>
      </w:rPr>
    </w:lvl>
    <w:lvl w:ilvl="6" w:tplc="ADCC055C" w:tentative="1">
      <w:start w:val="1"/>
      <w:numFmt w:val="bullet"/>
      <w:lvlText w:val="•"/>
      <w:lvlJc w:val="left"/>
      <w:pPr>
        <w:tabs>
          <w:tab w:val="num" w:pos="5040"/>
        </w:tabs>
        <w:ind w:left="5040" w:hanging="360"/>
      </w:pPr>
      <w:rPr>
        <w:rFonts w:ascii="Garamond" w:hAnsi="Garamond" w:hint="default"/>
      </w:rPr>
    </w:lvl>
    <w:lvl w:ilvl="7" w:tplc="0226A89E" w:tentative="1">
      <w:start w:val="1"/>
      <w:numFmt w:val="bullet"/>
      <w:lvlText w:val="•"/>
      <w:lvlJc w:val="left"/>
      <w:pPr>
        <w:tabs>
          <w:tab w:val="num" w:pos="5760"/>
        </w:tabs>
        <w:ind w:left="5760" w:hanging="360"/>
      </w:pPr>
      <w:rPr>
        <w:rFonts w:ascii="Garamond" w:hAnsi="Garamond" w:hint="default"/>
      </w:rPr>
    </w:lvl>
    <w:lvl w:ilvl="8" w:tplc="46C2FB38" w:tentative="1">
      <w:start w:val="1"/>
      <w:numFmt w:val="bullet"/>
      <w:lvlText w:val="•"/>
      <w:lvlJc w:val="left"/>
      <w:pPr>
        <w:tabs>
          <w:tab w:val="num" w:pos="6480"/>
        </w:tabs>
        <w:ind w:left="6480" w:hanging="360"/>
      </w:pPr>
      <w:rPr>
        <w:rFonts w:ascii="Garamond" w:hAnsi="Garamond" w:hint="default"/>
      </w:rPr>
    </w:lvl>
  </w:abstractNum>
  <w:abstractNum w:abstractNumId="12">
    <w:nsid w:val="14E00992"/>
    <w:multiLevelType w:val="hybridMultilevel"/>
    <w:tmpl w:val="06320618"/>
    <w:lvl w:ilvl="0" w:tplc="0B60E45E">
      <w:start w:val="1"/>
      <w:numFmt w:val="bullet"/>
      <w:pStyle w:val="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1A197C"/>
    <w:multiLevelType w:val="hybridMultilevel"/>
    <w:tmpl w:val="E28EE406"/>
    <w:lvl w:ilvl="0" w:tplc="798688B8">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952ED"/>
    <w:multiLevelType w:val="hybridMultilevel"/>
    <w:tmpl w:val="6B10AA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DD3502C"/>
    <w:multiLevelType w:val="hybridMultilevel"/>
    <w:tmpl w:val="0EE010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17A0C84"/>
    <w:multiLevelType w:val="hybridMultilevel"/>
    <w:tmpl w:val="7F76584E"/>
    <w:lvl w:ilvl="0" w:tplc="9F1C5BF6">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2A5B12C8"/>
    <w:multiLevelType w:val="hybridMultilevel"/>
    <w:tmpl w:val="81FE4B14"/>
    <w:lvl w:ilvl="0" w:tplc="C4EACD10">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nsid w:val="2AD4454E"/>
    <w:multiLevelType w:val="hybridMultilevel"/>
    <w:tmpl w:val="46D23290"/>
    <w:lvl w:ilvl="0" w:tplc="B9CE97D8">
      <w:start w:val="1"/>
      <w:numFmt w:val="bullet"/>
      <w:lvlText w:val="•"/>
      <w:lvlJc w:val="left"/>
      <w:pPr>
        <w:tabs>
          <w:tab w:val="num" w:pos="720"/>
        </w:tabs>
        <w:ind w:left="720" w:hanging="360"/>
      </w:pPr>
      <w:rPr>
        <w:rFonts w:ascii="Garamond" w:hAnsi="Garamond" w:hint="default"/>
      </w:rPr>
    </w:lvl>
    <w:lvl w:ilvl="1" w:tplc="AD344B3A" w:tentative="1">
      <w:start w:val="1"/>
      <w:numFmt w:val="bullet"/>
      <w:lvlText w:val="•"/>
      <w:lvlJc w:val="left"/>
      <w:pPr>
        <w:tabs>
          <w:tab w:val="num" w:pos="1440"/>
        </w:tabs>
        <w:ind w:left="1440" w:hanging="360"/>
      </w:pPr>
      <w:rPr>
        <w:rFonts w:ascii="Garamond" w:hAnsi="Garamond" w:hint="default"/>
      </w:rPr>
    </w:lvl>
    <w:lvl w:ilvl="2" w:tplc="5AFE1CB2" w:tentative="1">
      <w:start w:val="1"/>
      <w:numFmt w:val="bullet"/>
      <w:lvlText w:val="•"/>
      <w:lvlJc w:val="left"/>
      <w:pPr>
        <w:tabs>
          <w:tab w:val="num" w:pos="2160"/>
        </w:tabs>
        <w:ind w:left="2160" w:hanging="360"/>
      </w:pPr>
      <w:rPr>
        <w:rFonts w:ascii="Garamond" w:hAnsi="Garamond" w:hint="default"/>
      </w:rPr>
    </w:lvl>
    <w:lvl w:ilvl="3" w:tplc="627EFAE8" w:tentative="1">
      <w:start w:val="1"/>
      <w:numFmt w:val="bullet"/>
      <w:lvlText w:val="•"/>
      <w:lvlJc w:val="left"/>
      <w:pPr>
        <w:tabs>
          <w:tab w:val="num" w:pos="2880"/>
        </w:tabs>
        <w:ind w:left="2880" w:hanging="360"/>
      </w:pPr>
      <w:rPr>
        <w:rFonts w:ascii="Garamond" w:hAnsi="Garamond" w:hint="default"/>
      </w:rPr>
    </w:lvl>
    <w:lvl w:ilvl="4" w:tplc="6422D9AE" w:tentative="1">
      <w:start w:val="1"/>
      <w:numFmt w:val="bullet"/>
      <w:lvlText w:val="•"/>
      <w:lvlJc w:val="left"/>
      <w:pPr>
        <w:tabs>
          <w:tab w:val="num" w:pos="3600"/>
        </w:tabs>
        <w:ind w:left="3600" w:hanging="360"/>
      </w:pPr>
      <w:rPr>
        <w:rFonts w:ascii="Garamond" w:hAnsi="Garamond" w:hint="default"/>
      </w:rPr>
    </w:lvl>
    <w:lvl w:ilvl="5" w:tplc="626AEDAC" w:tentative="1">
      <w:start w:val="1"/>
      <w:numFmt w:val="bullet"/>
      <w:lvlText w:val="•"/>
      <w:lvlJc w:val="left"/>
      <w:pPr>
        <w:tabs>
          <w:tab w:val="num" w:pos="4320"/>
        </w:tabs>
        <w:ind w:left="4320" w:hanging="360"/>
      </w:pPr>
      <w:rPr>
        <w:rFonts w:ascii="Garamond" w:hAnsi="Garamond" w:hint="default"/>
      </w:rPr>
    </w:lvl>
    <w:lvl w:ilvl="6" w:tplc="6E6C8894" w:tentative="1">
      <w:start w:val="1"/>
      <w:numFmt w:val="bullet"/>
      <w:lvlText w:val="•"/>
      <w:lvlJc w:val="left"/>
      <w:pPr>
        <w:tabs>
          <w:tab w:val="num" w:pos="5040"/>
        </w:tabs>
        <w:ind w:left="5040" w:hanging="360"/>
      </w:pPr>
      <w:rPr>
        <w:rFonts w:ascii="Garamond" w:hAnsi="Garamond" w:hint="default"/>
      </w:rPr>
    </w:lvl>
    <w:lvl w:ilvl="7" w:tplc="3968C6AC" w:tentative="1">
      <w:start w:val="1"/>
      <w:numFmt w:val="bullet"/>
      <w:lvlText w:val="•"/>
      <w:lvlJc w:val="left"/>
      <w:pPr>
        <w:tabs>
          <w:tab w:val="num" w:pos="5760"/>
        </w:tabs>
        <w:ind w:left="5760" w:hanging="360"/>
      </w:pPr>
      <w:rPr>
        <w:rFonts w:ascii="Garamond" w:hAnsi="Garamond" w:hint="default"/>
      </w:rPr>
    </w:lvl>
    <w:lvl w:ilvl="8" w:tplc="5CB4C046" w:tentative="1">
      <w:start w:val="1"/>
      <w:numFmt w:val="bullet"/>
      <w:lvlText w:val="•"/>
      <w:lvlJc w:val="left"/>
      <w:pPr>
        <w:tabs>
          <w:tab w:val="num" w:pos="6480"/>
        </w:tabs>
        <w:ind w:left="6480" w:hanging="360"/>
      </w:pPr>
      <w:rPr>
        <w:rFonts w:ascii="Garamond" w:hAnsi="Garamond" w:hint="default"/>
      </w:rPr>
    </w:lvl>
  </w:abstractNum>
  <w:abstractNum w:abstractNumId="19">
    <w:nsid w:val="2FB43928"/>
    <w:multiLevelType w:val="hybridMultilevel"/>
    <w:tmpl w:val="0416F8AE"/>
    <w:lvl w:ilvl="0" w:tplc="D7A0BFF8">
      <w:start w:val="1"/>
      <w:numFmt w:val="bullet"/>
      <w:lvlText w:val="•"/>
      <w:lvlJc w:val="left"/>
      <w:pPr>
        <w:tabs>
          <w:tab w:val="num" w:pos="720"/>
        </w:tabs>
        <w:ind w:left="720" w:hanging="360"/>
      </w:pPr>
      <w:rPr>
        <w:rFonts w:ascii="Garamond" w:hAnsi="Garamond" w:hint="default"/>
      </w:rPr>
    </w:lvl>
    <w:lvl w:ilvl="1" w:tplc="3E34B106" w:tentative="1">
      <w:start w:val="1"/>
      <w:numFmt w:val="bullet"/>
      <w:lvlText w:val="•"/>
      <w:lvlJc w:val="left"/>
      <w:pPr>
        <w:tabs>
          <w:tab w:val="num" w:pos="1440"/>
        </w:tabs>
        <w:ind w:left="1440" w:hanging="360"/>
      </w:pPr>
      <w:rPr>
        <w:rFonts w:ascii="Garamond" w:hAnsi="Garamond" w:hint="default"/>
      </w:rPr>
    </w:lvl>
    <w:lvl w:ilvl="2" w:tplc="E5A2146C" w:tentative="1">
      <w:start w:val="1"/>
      <w:numFmt w:val="bullet"/>
      <w:lvlText w:val="•"/>
      <w:lvlJc w:val="left"/>
      <w:pPr>
        <w:tabs>
          <w:tab w:val="num" w:pos="2160"/>
        </w:tabs>
        <w:ind w:left="2160" w:hanging="360"/>
      </w:pPr>
      <w:rPr>
        <w:rFonts w:ascii="Garamond" w:hAnsi="Garamond" w:hint="default"/>
      </w:rPr>
    </w:lvl>
    <w:lvl w:ilvl="3" w:tplc="B41899C2" w:tentative="1">
      <w:start w:val="1"/>
      <w:numFmt w:val="bullet"/>
      <w:lvlText w:val="•"/>
      <w:lvlJc w:val="left"/>
      <w:pPr>
        <w:tabs>
          <w:tab w:val="num" w:pos="2880"/>
        </w:tabs>
        <w:ind w:left="2880" w:hanging="360"/>
      </w:pPr>
      <w:rPr>
        <w:rFonts w:ascii="Garamond" w:hAnsi="Garamond" w:hint="default"/>
      </w:rPr>
    </w:lvl>
    <w:lvl w:ilvl="4" w:tplc="0BBC869E" w:tentative="1">
      <w:start w:val="1"/>
      <w:numFmt w:val="bullet"/>
      <w:lvlText w:val="•"/>
      <w:lvlJc w:val="left"/>
      <w:pPr>
        <w:tabs>
          <w:tab w:val="num" w:pos="3600"/>
        </w:tabs>
        <w:ind w:left="3600" w:hanging="360"/>
      </w:pPr>
      <w:rPr>
        <w:rFonts w:ascii="Garamond" w:hAnsi="Garamond" w:hint="default"/>
      </w:rPr>
    </w:lvl>
    <w:lvl w:ilvl="5" w:tplc="F8B24960" w:tentative="1">
      <w:start w:val="1"/>
      <w:numFmt w:val="bullet"/>
      <w:lvlText w:val="•"/>
      <w:lvlJc w:val="left"/>
      <w:pPr>
        <w:tabs>
          <w:tab w:val="num" w:pos="4320"/>
        </w:tabs>
        <w:ind w:left="4320" w:hanging="360"/>
      </w:pPr>
      <w:rPr>
        <w:rFonts w:ascii="Garamond" w:hAnsi="Garamond" w:hint="default"/>
      </w:rPr>
    </w:lvl>
    <w:lvl w:ilvl="6" w:tplc="518E19BC" w:tentative="1">
      <w:start w:val="1"/>
      <w:numFmt w:val="bullet"/>
      <w:lvlText w:val="•"/>
      <w:lvlJc w:val="left"/>
      <w:pPr>
        <w:tabs>
          <w:tab w:val="num" w:pos="5040"/>
        </w:tabs>
        <w:ind w:left="5040" w:hanging="360"/>
      </w:pPr>
      <w:rPr>
        <w:rFonts w:ascii="Garamond" w:hAnsi="Garamond" w:hint="default"/>
      </w:rPr>
    </w:lvl>
    <w:lvl w:ilvl="7" w:tplc="A050BC8A" w:tentative="1">
      <w:start w:val="1"/>
      <w:numFmt w:val="bullet"/>
      <w:lvlText w:val="•"/>
      <w:lvlJc w:val="left"/>
      <w:pPr>
        <w:tabs>
          <w:tab w:val="num" w:pos="5760"/>
        </w:tabs>
        <w:ind w:left="5760" w:hanging="360"/>
      </w:pPr>
      <w:rPr>
        <w:rFonts w:ascii="Garamond" w:hAnsi="Garamond" w:hint="default"/>
      </w:rPr>
    </w:lvl>
    <w:lvl w:ilvl="8" w:tplc="797C15B4" w:tentative="1">
      <w:start w:val="1"/>
      <w:numFmt w:val="bullet"/>
      <w:lvlText w:val="•"/>
      <w:lvlJc w:val="left"/>
      <w:pPr>
        <w:tabs>
          <w:tab w:val="num" w:pos="6480"/>
        </w:tabs>
        <w:ind w:left="6480" w:hanging="360"/>
      </w:pPr>
      <w:rPr>
        <w:rFonts w:ascii="Garamond" w:hAnsi="Garamond" w:hint="default"/>
      </w:rPr>
    </w:lvl>
  </w:abstractNum>
  <w:abstractNum w:abstractNumId="20">
    <w:nsid w:val="30BD04D8"/>
    <w:multiLevelType w:val="hybridMultilevel"/>
    <w:tmpl w:val="C8FC08E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1542491"/>
    <w:multiLevelType w:val="hybridMultilevel"/>
    <w:tmpl w:val="716CCC3E"/>
    <w:lvl w:ilvl="0" w:tplc="D71AB14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nsid w:val="368A7FB7"/>
    <w:multiLevelType w:val="multilevel"/>
    <w:tmpl w:val="BCA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D14BC"/>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nsid w:val="3FAE493F"/>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807CC"/>
    <w:multiLevelType w:val="hybridMultilevel"/>
    <w:tmpl w:val="9CBAF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0A54CCB"/>
    <w:multiLevelType w:val="hybridMultilevel"/>
    <w:tmpl w:val="C6B6C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42AE4095"/>
    <w:multiLevelType w:val="hybridMultilevel"/>
    <w:tmpl w:val="4906D002"/>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8">
    <w:nsid w:val="464338F1"/>
    <w:multiLevelType w:val="multilevel"/>
    <w:tmpl w:val="5BB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C411E"/>
    <w:multiLevelType w:val="hybridMultilevel"/>
    <w:tmpl w:val="3144870C"/>
    <w:lvl w:ilvl="0" w:tplc="B702364A">
      <w:start w:val="1"/>
      <w:numFmt w:val="lowerLetter"/>
      <w:lvlText w:val="(%1)"/>
      <w:lvlJc w:val="left"/>
      <w:pPr>
        <w:ind w:left="720" w:hanging="360"/>
      </w:pPr>
      <w:rPr>
        <w:rFonts w:cs="Times New Roman" w:hint="default"/>
      </w:rPr>
    </w:lvl>
    <w:lvl w:ilvl="1" w:tplc="52444A80">
      <w:numFmt w:val="bullet"/>
      <w:lvlText w:val="·"/>
      <w:lvlJc w:val="left"/>
      <w:pPr>
        <w:ind w:left="1635" w:hanging="555"/>
      </w:pPr>
      <w:rPr>
        <w:rFonts w:ascii="Times New Roman" w:eastAsia="Times New Roman" w:hAnsi="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49AC0CE8"/>
    <w:multiLevelType w:val="hybridMultilevel"/>
    <w:tmpl w:val="90CEC0D2"/>
    <w:lvl w:ilvl="0" w:tplc="0EB235B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527D431A"/>
    <w:multiLevelType w:val="hybridMultilevel"/>
    <w:tmpl w:val="99282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908596B"/>
    <w:multiLevelType w:val="hybridMultilevel"/>
    <w:tmpl w:val="57A017AC"/>
    <w:lvl w:ilvl="0" w:tplc="9136309A">
      <w:start w:val="1"/>
      <w:numFmt w:val="bullet"/>
      <w:lvlText w:val="•"/>
      <w:lvlJc w:val="left"/>
      <w:pPr>
        <w:tabs>
          <w:tab w:val="num" w:pos="720"/>
        </w:tabs>
        <w:ind w:left="720" w:hanging="360"/>
      </w:pPr>
      <w:rPr>
        <w:rFonts w:ascii="Garamond" w:hAnsi="Garamond" w:hint="default"/>
      </w:rPr>
    </w:lvl>
    <w:lvl w:ilvl="1" w:tplc="D3B07DF6" w:tentative="1">
      <w:start w:val="1"/>
      <w:numFmt w:val="bullet"/>
      <w:lvlText w:val="•"/>
      <w:lvlJc w:val="left"/>
      <w:pPr>
        <w:tabs>
          <w:tab w:val="num" w:pos="1440"/>
        </w:tabs>
        <w:ind w:left="1440" w:hanging="360"/>
      </w:pPr>
      <w:rPr>
        <w:rFonts w:ascii="Garamond" w:hAnsi="Garamond" w:hint="default"/>
      </w:rPr>
    </w:lvl>
    <w:lvl w:ilvl="2" w:tplc="CDD634C8" w:tentative="1">
      <w:start w:val="1"/>
      <w:numFmt w:val="bullet"/>
      <w:lvlText w:val="•"/>
      <w:lvlJc w:val="left"/>
      <w:pPr>
        <w:tabs>
          <w:tab w:val="num" w:pos="2160"/>
        </w:tabs>
        <w:ind w:left="2160" w:hanging="360"/>
      </w:pPr>
      <w:rPr>
        <w:rFonts w:ascii="Garamond" w:hAnsi="Garamond" w:hint="default"/>
      </w:rPr>
    </w:lvl>
    <w:lvl w:ilvl="3" w:tplc="6A18BA80" w:tentative="1">
      <w:start w:val="1"/>
      <w:numFmt w:val="bullet"/>
      <w:lvlText w:val="•"/>
      <w:lvlJc w:val="left"/>
      <w:pPr>
        <w:tabs>
          <w:tab w:val="num" w:pos="2880"/>
        </w:tabs>
        <w:ind w:left="2880" w:hanging="360"/>
      </w:pPr>
      <w:rPr>
        <w:rFonts w:ascii="Garamond" w:hAnsi="Garamond" w:hint="default"/>
      </w:rPr>
    </w:lvl>
    <w:lvl w:ilvl="4" w:tplc="668449EE" w:tentative="1">
      <w:start w:val="1"/>
      <w:numFmt w:val="bullet"/>
      <w:lvlText w:val="•"/>
      <w:lvlJc w:val="left"/>
      <w:pPr>
        <w:tabs>
          <w:tab w:val="num" w:pos="3600"/>
        </w:tabs>
        <w:ind w:left="3600" w:hanging="360"/>
      </w:pPr>
      <w:rPr>
        <w:rFonts w:ascii="Garamond" w:hAnsi="Garamond" w:hint="default"/>
      </w:rPr>
    </w:lvl>
    <w:lvl w:ilvl="5" w:tplc="C29C8E56" w:tentative="1">
      <w:start w:val="1"/>
      <w:numFmt w:val="bullet"/>
      <w:lvlText w:val="•"/>
      <w:lvlJc w:val="left"/>
      <w:pPr>
        <w:tabs>
          <w:tab w:val="num" w:pos="4320"/>
        </w:tabs>
        <w:ind w:left="4320" w:hanging="360"/>
      </w:pPr>
      <w:rPr>
        <w:rFonts w:ascii="Garamond" w:hAnsi="Garamond" w:hint="default"/>
      </w:rPr>
    </w:lvl>
    <w:lvl w:ilvl="6" w:tplc="ED661FF4" w:tentative="1">
      <w:start w:val="1"/>
      <w:numFmt w:val="bullet"/>
      <w:lvlText w:val="•"/>
      <w:lvlJc w:val="left"/>
      <w:pPr>
        <w:tabs>
          <w:tab w:val="num" w:pos="5040"/>
        </w:tabs>
        <w:ind w:left="5040" w:hanging="360"/>
      </w:pPr>
      <w:rPr>
        <w:rFonts w:ascii="Garamond" w:hAnsi="Garamond" w:hint="default"/>
      </w:rPr>
    </w:lvl>
    <w:lvl w:ilvl="7" w:tplc="24C4BCD6" w:tentative="1">
      <w:start w:val="1"/>
      <w:numFmt w:val="bullet"/>
      <w:lvlText w:val="•"/>
      <w:lvlJc w:val="left"/>
      <w:pPr>
        <w:tabs>
          <w:tab w:val="num" w:pos="5760"/>
        </w:tabs>
        <w:ind w:left="5760" w:hanging="360"/>
      </w:pPr>
      <w:rPr>
        <w:rFonts w:ascii="Garamond" w:hAnsi="Garamond" w:hint="default"/>
      </w:rPr>
    </w:lvl>
    <w:lvl w:ilvl="8" w:tplc="DD26ABAE" w:tentative="1">
      <w:start w:val="1"/>
      <w:numFmt w:val="bullet"/>
      <w:lvlText w:val="•"/>
      <w:lvlJc w:val="left"/>
      <w:pPr>
        <w:tabs>
          <w:tab w:val="num" w:pos="6480"/>
        </w:tabs>
        <w:ind w:left="6480" w:hanging="360"/>
      </w:pPr>
      <w:rPr>
        <w:rFonts w:ascii="Garamond" w:hAnsi="Garamond" w:hint="default"/>
      </w:rPr>
    </w:lvl>
  </w:abstractNum>
  <w:abstractNum w:abstractNumId="33">
    <w:nsid w:val="59986052"/>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nsid w:val="59E271FF"/>
    <w:multiLevelType w:val="hybridMultilevel"/>
    <w:tmpl w:val="FCAE2B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nsid w:val="5A970F81"/>
    <w:multiLevelType w:val="hybridMultilevel"/>
    <w:tmpl w:val="A1FAA4B0"/>
    <w:lvl w:ilvl="0" w:tplc="83B8B9D4">
      <w:start w:val="1"/>
      <w:numFmt w:val="upperLetter"/>
      <w:lvlText w:val="%1."/>
      <w:lvlJc w:val="left"/>
      <w:pPr>
        <w:tabs>
          <w:tab w:val="num" w:pos="340"/>
        </w:tabs>
        <w:ind w:left="340" w:hanging="360"/>
      </w:pPr>
      <w:rPr>
        <w:rFonts w:cs="Times New Roman" w:hint="default"/>
      </w:rPr>
    </w:lvl>
    <w:lvl w:ilvl="1" w:tplc="04090019" w:tentative="1">
      <w:start w:val="1"/>
      <w:numFmt w:val="lowerLetter"/>
      <w:lvlText w:val="%2."/>
      <w:lvlJc w:val="left"/>
      <w:pPr>
        <w:tabs>
          <w:tab w:val="num" w:pos="1060"/>
        </w:tabs>
        <w:ind w:left="1060" w:hanging="360"/>
      </w:pPr>
      <w:rPr>
        <w:rFonts w:cs="Times New Roman"/>
      </w:rPr>
    </w:lvl>
    <w:lvl w:ilvl="2" w:tplc="0409001B" w:tentative="1">
      <w:start w:val="1"/>
      <w:numFmt w:val="lowerRoman"/>
      <w:lvlText w:val="%3."/>
      <w:lvlJc w:val="right"/>
      <w:pPr>
        <w:tabs>
          <w:tab w:val="num" w:pos="1780"/>
        </w:tabs>
        <w:ind w:left="1780" w:hanging="180"/>
      </w:pPr>
      <w:rPr>
        <w:rFonts w:cs="Times New Roman"/>
      </w:rPr>
    </w:lvl>
    <w:lvl w:ilvl="3" w:tplc="0409000F" w:tentative="1">
      <w:start w:val="1"/>
      <w:numFmt w:val="decimal"/>
      <w:lvlText w:val="%4."/>
      <w:lvlJc w:val="left"/>
      <w:pPr>
        <w:tabs>
          <w:tab w:val="num" w:pos="2500"/>
        </w:tabs>
        <w:ind w:left="2500" w:hanging="360"/>
      </w:pPr>
      <w:rPr>
        <w:rFonts w:cs="Times New Roman"/>
      </w:rPr>
    </w:lvl>
    <w:lvl w:ilvl="4" w:tplc="04090019" w:tentative="1">
      <w:start w:val="1"/>
      <w:numFmt w:val="lowerLetter"/>
      <w:lvlText w:val="%5."/>
      <w:lvlJc w:val="left"/>
      <w:pPr>
        <w:tabs>
          <w:tab w:val="num" w:pos="3220"/>
        </w:tabs>
        <w:ind w:left="3220" w:hanging="360"/>
      </w:pPr>
      <w:rPr>
        <w:rFonts w:cs="Times New Roman"/>
      </w:rPr>
    </w:lvl>
    <w:lvl w:ilvl="5" w:tplc="0409001B" w:tentative="1">
      <w:start w:val="1"/>
      <w:numFmt w:val="lowerRoman"/>
      <w:lvlText w:val="%6."/>
      <w:lvlJc w:val="right"/>
      <w:pPr>
        <w:tabs>
          <w:tab w:val="num" w:pos="3940"/>
        </w:tabs>
        <w:ind w:left="3940" w:hanging="180"/>
      </w:pPr>
      <w:rPr>
        <w:rFonts w:cs="Times New Roman"/>
      </w:rPr>
    </w:lvl>
    <w:lvl w:ilvl="6" w:tplc="0409000F" w:tentative="1">
      <w:start w:val="1"/>
      <w:numFmt w:val="decimal"/>
      <w:lvlText w:val="%7."/>
      <w:lvlJc w:val="left"/>
      <w:pPr>
        <w:tabs>
          <w:tab w:val="num" w:pos="4660"/>
        </w:tabs>
        <w:ind w:left="4660" w:hanging="360"/>
      </w:pPr>
      <w:rPr>
        <w:rFonts w:cs="Times New Roman"/>
      </w:rPr>
    </w:lvl>
    <w:lvl w:ilvl="7" w:tplc="04090019" w:tentative="1">
      <w:start w:val="1"/>
      <w:numFmt w:val="lowerLetter"/>
      <w:lvlText w:val="%8."/>
      <w:lvlJc w:val="left"/>
      <w:pPr>
        <w:tabs>
          <w:tab w:val="num" w:pos="5380"/>
        </w:tabs>
        <w:ind w:left="5380" w:hanging="360"/>
      </w:pPr>
      <w:rPr>
        <w:rFonts w:cs="Times New Roman"/>
      </w:rPr>
    </w:lvl>
    <w:lvl w:ilvl="8" w:tplc="0409001B" w:tentative="1">
      <w:start w:val="1"/>
      <w:numFmt w:val="lowerRoman"/>
      <w:lvlText w:val="%9."/>
      <w:lvlJc w:val="right"/>
      <w:pPr>
        <w:tabs>
          <w:tab w:val="num" w:pos="6100"/>
        </w:tabs>
        <w:ind w:left="6100" w:hanging="180"/>
      </w:pPr>
      <w:rPr>
        <w:rFonts w:cs="Times New Roman"/>
      </w:rPr>
    </w:lvl>
  </w:abstractNum>
  <w:abstractNum w:abstractNumId="36">
    <w:nsid w:val="5CD36223"/>
    <w:multiLevelType w:val="hybridMultilevel"/>
    <w:tmpl w:val="BFE0AC30"/>
    <w:lvl w:ilvl="0" w:tplc="4F48075E">
      <w:start w:val="1"/>
      <w:numFmt w:val="bullet"/>
      <w:lvlText w:val="•"/>
      <w:lvlJc w:val="left"/>
      <w:pPr>
        <w:tabs>
          <w:tab w:val="num" w:pos="720"/>
        </w:tabs>
        <w:ind w:left="720" w:hanging="360"/>
      </w:pPr>
      <w:rPr>
        <w:rFonts w:ascii="Garamond" w:hAnsi="Garamond" w:hint="default"/>
      </w:rPr>
    </w:lvl>
    <w:lvl w:ilvl="1" w:tplc="FC5E486C" w:tentative="1">
      <w:start w:val="1"/>
      <w:numFmt w:val="bullet"/>
      <w:lvlText w:val="•"/>
      <w:lvlJc w:val="left"/>
      <w:pPr>
        <w:tabs>
          <w:tab w:val="num" w:pos="1440"/>
        </w:tabs>
        <w:ind w:left="1440" w:hanging="360"/>
      </w:pPr>
      <w:rPr>
        <w:rFonts w:ascii="Garamond" w:hAnsi="Garamond" w:hint="default"/>
      </w:rPr>
    </w:lvl>
    <w:lvl w:ilvl="2" w:tplc="EE0CCC98" w:tentative="1">
      <w:start w:val="1"/>
      <w:numFmt w:val="bullet"/>
      <w:lvlText w:val="•"/>
      <w:lvlJc w:val="left"/>
      <w:pPr>
        <w:tabs>
          <w:tab w:val="num" w:pos="2160"/>
        </w:tabs>
        <w:ind w:left="2160" w:hanging="360"/>
      </w:pPr>
      <w:rPr>
        <w:rFonts w:ascii="Garamond" w:hAnsi="Garamond" w:hint="default"/>
      </w:rPr>
    </w:lvl>
    <w:lvl w:ilvl="3" w:tplc="95EAC38E" w:tentative="1">
      <w:start w:val="1"/>
      <w:numFmt w:val="bullet"/>
      <w:lvlText w:val="•"/>
      <w:lvlJc w:val="left"/>
      <w:pPr>
        <w:tabs>
          <w:tab w:val="num" w:pos="2880"/>
        </w:tabs>
        <w:ind w:left="2880" w:hanging="360"/>
      </w:pPr>
      <w:rPr>
        <w:rFonts w:ascii="Garamond" w:hAnsi="Garamond" w:hint="default"/>
      </w:rPr>
    </w:lvl>
    <w:lvl w:ilvl="4" w:tplc="98603F72" w:tentative="1">
      <w:start w:val="1"/>
      <w:numFmt w:val="bullet"/>
      <w:lvlText w:val="•"/>
      <w:lvlJc w:val="left"/>
      <w:pPr>
        <w:tabs>
          <w:tab w:val="num" w:pos="3600"/>
        </w:tabs>
        <w:ind w:left="3600" w:hanging="360"/>
      </w:pPr>
      <w:rPr>
        <w:rFonts w:ascii="Garamond" w:hAnsi="Garamond" w:hint="default"/>
      </w:rPr>
    </w:lvl>
    <w:lvl w:ilvl="5" w:tplc="49B4CBB0" w:tentative="1">
      <w:start w:val="1"/>
      <w:numFmt w:val="bullet"/>
      <w:lvlText w:val="•"/>
      <w:lvlJc w:val="left"/>
      <w:pPr>
        <w:tabs>
          <w:tab w:val="num" w:pos="4320"/>
        </w:tabs>
        <w:ind w:left="4320" w:hanging="360"/>
      </w:pPr>
      <w:rPr>
        <w:rFonts w:ascii="Garamond" w:hAnsi="Garamond" w:hint="default"/>
      </w:rPr>
    </w:lvl>
    <w:lvl w:ilvl="6" w:tplc="D1E0FD50" w:tentative="1">
      <w:start w:val="1"/>
      <w:numFmt w:val="bullet"/>
      <w:lvlText w:val="•"/>
      <w:lvlJc w:val="left"/>
      <w:pPr>
        <w:tabs>
          <w:tab w:val="num" w:pos="5040"/>
        </w:tabs>
        <w:ind w:left="5040" w:hanging="360"/>
      </w:pPr>
      <w:rPr>
        <w:rFonts w:ascii="Garamond" w:hAnsi="Garamond" w:hint="default"/>
      </w:rPr>
    </w:lvl>
    <w:lvl w:ilvl="7" w:tplc="6C58DA0E" w:tentative="1">
      <w:start w:val="1"/>
      <w:numFmt w:val="bullet"/>
      <w:lvlText w:val="•"/>
      <w:lvlJc w:val="left"/>
      <w:pPr>
        <w:tabs>
          <w:tab w:val="num" w:pos="5760"/>
        </w:tabs>
        <w:ind w:left="5760" w:hanging="360"/>
      </w:pPr>
      <w:rPr>
        <w:rFonts w:ascii="Garamond" w:hAnsi="Garamond" w:hint="default"/>
      </w:rPr>
    </w:lvl>
    <w:lvl w:ilvl="8" w:tplc="CB1EE48E" w:tentative="1">
      <w:start w:val="1"/>
      <w:numFmt w:val="bullet"/>
      <w:lvlText w:val="•"/>
      <w:lvlJc w:val="left"/>
      <w:pPr>
        <w:tabs>
          <w:tab w:val="num" w:pos="6480"/>
        </w:tabs>
        <w:ind w:left="6480" w:hanging="360"/>
      </w:pPr>
      <w:rPr>
        <w:rFonts w:ascii="Garamond" w:hAnsi="Garamond" w:hint="default"/>
      </w:rPr>
    </w:lvl>
  </w:abstractNum>
  <w:abstractNum w:abstractNumId="37">
    <w:nsid w:val="5DEF6F83"/>
    <w:multiLevelType w:val="hybridMultilevel"/>
    <w:tmpl w:val="5262094E"/>
    <w:lvl w:ilvl="0" w:tplc="06D6AC58">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5EB33CED"/>
    <w:multiLevelType w:val="hybridMultilevel"/>
    <w:tmpl w:val="B1C8DBD6"/>
    <w:lvl w:ilvl="0" w:tplc="04250001">
      <w:start w:val="1"/>
      <w:numFmt w:val="bullet"/>
      <w:lvlText w:val=""/>
      <w:lvlJc w:val="left"/>
      <w:pPr>
        <w:tabs>
          <w:tab w:val="num" w:pos="720"/>
        </w:tabs>
        <w:ind w:left="720" w:hanging="360"/>
      </w:pPr>
      <w:rPr>
        <w:rFonts w:ascii="Symbol" w:hAnsi="Symbol" w:hint="default"/>
      </w:rPr>
    </w:lvl>
    <w:lvl w:ilvl="1" w:tplc="23469D70" w:tentative="1">
      <w:start w:val="1"/>
      <w:numFmt w:val="bullet"/>
      <w:lvlText w:val="•"/>
      <w:lvlJc w:val="left"/>
      <w:pPr>
        <w:tabs>
          <w:tab w:val="num" w:pos="1440"/>
        </w:tabs>
        <w:ind w:left="1440" w:hanging="360"/>
      </w:pPr>
      <w:rPr>
        <w:rFonts w:ascii="Garamond" w:hAnsi="Garamond" w:hint="default"/>
      </w:rPr>
    </w:lvl>
    <w:lvl w:ilvl="2" w:tplc="389ACC90">
      <w:start w:val="1"/>
      <w:numFmt w:val="bullet"/>
      <w:lvlText w:val="•"/>
      <w:lvlJc w:val="left"/>
      <w:pPr>
        <w:tabs>
          <w:tab w:val="num" w:pos="2160"/>
        </w:tabs>
        <w:ind w:left="2160" w:hanging="360"/>
      </w:pPr>
      <w:rPr>
        <w:rFonts w:ascii="Garamond" w:hAnsi="Garamond" w:hint="default"/>
      </w:rPr>
    </w:lvl>
    <w:lvl w:ilvl="3" w:tplc="50DEC27C" w:tentative="1">
      <w:start w:val="1"/>
      <w:numFmt w:val="bullet"/>
      <w:lvlText w:val="•"/>
      <w:lvlJc w:val="left"/>
      <w:pPr>
        <w:tabs>
          <w:tab w:val="num" w:pos="2880"/>
        </w:tabs>
        <w:ind w:left="2880" w:hanging="360"/>
      </w:pPr>
      <w:rPr>
        <w:rFonts w:ascii="Garamond" w:hAnsi="Garamond" w:hint="default"/>
      </w:rPr>
    </w:lvl>
    <w:lvl w:ilvl="4" w:tplc="B4244B28" w:tentative="1">
      <w:start w:val="1"/>
      <w:numFmt w:val="bullet"/>
      <w:lvlText w:val="•"/>
      <w:lvlJc w:val="left"/>
      <w:pPr>
        <w:tabs>
          <w:tab w:val="num" w:pos="3600"/>
        </w:tabs>
        <w:ind w:left="3600" w:hanging="360"/>
      </w:pPr>
      <w:rPr>
        <w:rFonts w:ascii="Garamond" w:hAnsi="Garamond" w:hint="default"/>
      </w:rPr>
    </w:lvl>
    <w:lvl w:ilvl="5" w:tplc="BB9AB10E" w:tentative="1">
      <w:start w:val="1"/>
      <w:numFmt w:val="bullet"/>
      <w:lvlText w:val="•"/>
      <w:lvlJc w:val="left"/>
      <w:pPr>
        <w:tabs>
          <w:tab w:val="num" w:pos="4320"/>
        </w:tabs>
        <w:ind w:left="4320" w:hanging="360"/>
      </w:pPr>
      <w:rPr>
        <w:rFonts w:ascii="Garamond" w:hAnsi="Garamond" w:hint="default"/>
      </w:rPr>
    </w:lvl>
    <w:lvl w:ilvl="6" w:tplc="EC4CC2C4" w:tentative="1">
      <w:start w:val="1"/>
      <w:numFmt w:val="bullet"/>
      <w:lvlText w:val="•"/>
      <w:lvlJc w:val="left"/>
      <w:pPr>
        <w:tabs>
          <w:tab w:val="num" w:pos="5040"/>
        </w:tabs>
        <w:ind w:left="5040" w:hanging="360"/>
      </w:pPr>
      <w:rPr>
        <w:rFonts w:ascii="Garamond" w:hAnsi="Garamond" w:hint="default"/>
      </w:rPr>
    </w:lvl>
    <w:lvl w:ilvl="7" w:tplc="867CD076" w:tentative="1">
      <w:start w:val="1"/>
      <w:numFmt w:val="bullet"/>
      <w:lvlText w:val="•"/>
      <w:lvlJc w:val="left"/>
      <w:pPr>
        <w:tabs>
          <w:tab w:val="num" w:pos="5760"/>
        </w:tabs>
        <w:ind w:left="5760" w:hanging="360"/>
      </w:pPr>
      <w:rPr>
        <w:rFonts w:ascii="Garamond" w:hAnsi="Garamond" w:hint="default"/>
      </w:rPr>
    </w:lvl>
    <w:lvl w:ilvl="8" w:tplc="C898FC3A" w:tentative="1">
      <w:start w:val="1"/>
      <w:numFmt w:val="bullet"/>
      <w:lvlText w:val="•"/>
      <w:lvlJc w:val="left"/>
      <w:pPr>
        <w:tabs>
          <w:tab w:val="num" w:pos="6480"/>
        </w:tabs>
        <w:ind w:left="6480" w:hanging="360"/>
      </w:pPr>
      <w:rPr>
        <w:rFonts w:ascii="Garamond" w:hAnsi="Garamond" w:hint="default"/>
      </w:rPr>
    </w:lvl>
  </w:abstractNum>
  <w:abstractNum w:abstractNumId="39">
    <w:nsid w:val="617F0DA8"/>
    <w:multiLevelType w:val="hybridMultilevel"/>
    <w:tmpl w:val="A51A4D30"/>
    <w:lvl w:ilvl="0" w:tplc="A6047CA8">
      <w:start w:val="1"/>
      <w:numFmt w:val="decimal"/>
      <w:pStyle w:val="Hausarbeitdt"/>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40">
    <w:nsid w:val="6607656D"/>
    <w:multiLevelType w:val="hybridMultilevel"/>
    <w:tmpl w:val="A0123F5A"/>
    <w:lvl w:ilvl="0" w:tplc="D422DDB6">
      <w:start w:val="1"/>
      <w:numFmt w:val="bullet"/>
      <w:lvlText w:val="•"/>
      <w:lvlJc w:val="left"/>
      <w:pPr>
        <w:tabs>
          <w:tab w:val="num" w:pos="720"/>
        </w:tabs>
        <w:ind w:left="720" w:hanging="360"/>
      </w:pPr>
      <w:rPr>
        <w:rFonts w:ascii="Garamond" w:hAnsi="Garamond" w:hint="default"/>
      </w:rPr>
    </w:lvl>
    <w:lvl w:ilvl="1" w:tplc="1C900C02" w:tentative="1">
      <w:start w:val="1"/>
      <w:numFmt w:val="bullet"/>
      <w:lvlText w:val="•"/>
      <w:lvlJc w:val="left"/>
      <w:pPr>
        <w:tabs>
          <w:tab w:val="num" w:pos="1440"/>
        </w:tabs>
        <w:ind w:left="1440" w:hanging="360"/>
      </w:pPr>
      <w:rPr>
        <w:rFonts w:ascii="Garamond" w:hAnsi="Garamond" w:hint="default"/>
      </w:rPr>
    </w:lvl>
    <w:lvl w:ilvl="2" w:tplc="0EC63BCA" w:tentative="1">
      <w:start w:val="1"/>
      <w:numFmt w:val="bullet"/>
      <w:lvlText w:val="•"/>
      <w:lvlJc w:val="left"/>
      <w:pPr>
        <w:tabs>
          <w:tab w:val="num" w:pos="2160"/>
        </w:tabs>
        <w:ind w:left="2160" w:hanging="360"/>
      </w:pPr>
      <w:rPr>
        <w:rFonts w:ascii="Garamond" w:hAnsi="Garamond" w:hint="default"/>
      </w:rPr>
    </w:lvl>
    <w:lvl w:ilvl="3" w:tplc="FFFC020C" w:tentative="1">
      <w:start w:val="1"/>
      <w:numFmt w:val="bullet"/>
      <w:lvlText w:val="•"/>
      <w:lvlJc w:val="left"/>
      <w:pPr>
        <w:tabs>
          <w:tab w:val="num" w:pos="2880"/>
        </w:tabs>
        <w:ind w:left="2880" w:hanging="360"/>
      </w:pPr>
      <w:rPr>
        <w:rFonts w:ascii="Garamond" w:hAnsi="Garamond" w:hint="default"/>
      </w:rPr>
    </w:lvl>
    <w:lvl w:ilvl="4" w:tplc="F75AC1CE" w:tentative="1">
      <w:start w:val="1"/>
      <w:numFmt w:val="bullet"/>
      <w:lvlText w:val="•"/>
      <w:lvlJc w:val="left"/>
      <w:pPr>
        <w:tabs>
          <w:tab w:val="num" w:pos="3600"/>
        </w:tabs>
        <w:ind w:left="3600" w:hanging="360"/>
      </w:pPr>
      <w:rPr>
        <w:rFonts w:ascii="Garamond" w:hAnsi="Garamond" w:hint="default"/>
      </w:rPr>
    </w:lvl>
    <w:lvl w:ilvl="5" w:tplc="8BB878B4" w:tentative="1">
      <w:start w:val="1"/>
      <w:numFmt w:val="bullet"/>
      <w:lvlText w:val="•"/>
      <w:lvlJc w:val="left"/>
      <w:pPr>
        <w:tabs>
          <w:tab w:val="num" w:pos="4320"/>
        </w:tabs>
        <w:ind w:left="4320" w:hanging="360"/>
      </w:pPr>
      <w:rPr>
        <w:rFonts w:ascii="Garamond" w:hAnsi="Garamond" w:hint="default"/>
      </w:rPr>
    </w:lvl>
    <w:lvl w:ilvl="6" w:tplc="0AD6FFCA" w:tentative="1">
      <w:start w:val="1"/>
      <w:numFmt w:val="bullet"/>
      <w:lvlText w:val="•"/>
      <w:lvlJc w:val="left"/>
      <w:pPr>
        <w:tabs>
          <w:tab w:val="num" w:pos="5040"/>
        </w:tabs>
        <w:ind w:left="5040" w:hanging="360"/>
      </w:pPr>
      <w:rPr>
        <w:rFonts w:ascii="Garamond" w:hAnsi="Garamond" w:hint="default"/>
      </w:rPr>
    </w:lvl>
    <w:lvl w:ilvl="7" w:tplc="8168F11E" w:tentative="1">
      <w:start w:val="1"/>
      <w:numFmt w:val="bullet"/>
      <w:lvlText w:val="•"/>
      <w:lvlJc w:val="left"/>
      <w:pPr>
        <w:tabs>
          <w:tab w:val="num" w:pos="5760"/>
        </w:tabs>
        <w:ind w:left="5760" w:hanging="360"/>
      </w:pPr>
      <w:rPr>
        <w:rFonts w:ascii="Garamond" w:hAnsi="Garamond" w:hint="default"/>
      </w:rPr>
    </w:lvl>
    <w:lvl w:ilvl="8" w:tplc="B01EF812" w:tentative="1">
      <w:start w:val="1"/>
      <w:numFmt w:val="bullet"/>
      <w:lvlText w:val="•"/>
      <w:lvlJc w:val="left"/>
      <w:pPr>
        <w:tabs>
          <w:tab w:val="num" w:pos="6480"/>
        </w:tabs>
        <w:ind w:left="6480" w:hanging="360"/>
      </w:pPr>
      <w:rPr>
        <w:rFonts w:ascii="Garamond" w:hAnsi="Garamond" w:hint="default"/>
      </w:rPr>
    </w:lvl>
  </w:abstractNum>
  <w:abstractNum w:abstractNumId="41">
    <w:nsid w:val="69787A60"/>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601D5"/>
    <w:multiLevelType w:val="hybridMultilevel"/>
    <w:tmpl w:val="68E21CC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nsid w:val="751C0D2B"/>
    <w:multiLevelType w:val="hybridMultilevel"/>
    <w:tmpl w:val="E4DC8802"/>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nsid w:val="76045077"/>
    <w:multiLevelType w:val="hybridMultilevel"/>
    <w:tmpl w:val="352C4A94"/>
    <w:lvl w:ilvl="0" w:tplc="9A88B88A">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5"/>
  </w:num>
  <w:num w:numId="2">
    <w:abstractNumId w:val="1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8"/>
  </w:num>
  <w:num w:numId="6">
    <w:abstractNumId w:val="11"/>
  </w:num>
  <w:num w:numId="7">
    <w:abstractNumId w:val="8"/>
  </w:num>
  <w:num w:numId="8">
    <w:abstractNumId w:val="40"/>
  </w:num>
  <w:num w:numId="9">
    <w:abstractNumId w:val="7"/>
  </w:num>
  <w:num w:numId="10">
    <w:abstractNumId w:val="32"/>
  </w:num>
  <w:num w:numId="11">
    <w:abstractNumId w:val="19"/>
  </w:num>
  <w:num w:numId="12">
    <w:abstractNumId w:val="36"/>
  </w:num>
  <w:num w:numId="13">
    <w:abstractNumId w:val="25"/>
  </w:num>
  <w:num w:numId="14">
    <w:abstractNumId w:val="14"/>
  </w:num>
  <w:num w:numId="15">
    <w:abstractNumId w:val="44"/>
  </w:num>
  <w:num w:numId="16">
    <w:abstractNumId w:val="29"/>
  </w:num>
  <w:num w:numId="17">
    <w:abstractNumId w:val="26"/>
  </w:num>
  <w:num w:numId="18">
    <w:abstractNumId w:val="9"/>
  </w:num>
  <w:num w:numId="19">
    <w:abstractNumId w:val="1"/>
  </w:num>
  <w:num w:numId="20">
    <w:abstractNumId w:val="27"/>
  </w:num>
  <w:num w:numId="21">
    <w:abstractNumId w:val="18"/>
  </w:num>
  <w:num w:numId="22">
    <w:abstractNumId w:val="33"/>
  </w:num>
  <w:num w:numId="23">
    <w:abstractNumId w:val="31"/>
  </w:num>
  <w:num w:numId="24">
    <w:abstractNumId w:val="41"/>
  </w:num>
  <w:num w:numId="25">
    <w:abstractNumId w:val="15"/>
  </w:num>
  <w:num w:numId="26">
    <w:abstractNumId w:val="2"/>
  </w:num>
  <w:num w:numId="27">
    <w:abstractNumId w:val="24"/>
  </w:num>
  <w:num w:numId="28">
    <w:abstractNumId w:val="20"/>
  </w:num>
  <w:num w:numId="29">
    <w:abstractNumId w:val="22"/>
  </w:num>
  <w:num w:numId="30">
    <w:abstractNumId w:val="5"/>
  </w:num>
  <w:num w:numId="31">
    <w:abstractNumId w:val="6"/>
  </w:num>
  <w:num w:numId="32">
    <w:abstractNumId w:val="10"/>
  </w:num>
  <w:num w:numId="33">
    <w:abstractNumId w:val="0"/>
  </w:num>
  <w:num w:numId="34">
    <w:abstractNumId w:val="16"/>
  </w:num>
  <w:num w:numId="35">
    <w:abstractNumId w:val="28"/>
  </w:num>
  <w:num w:numId="36">
    <w:abstractNumId w:val="21"/>
  </w:num>
  <w:num w:numId="37">
    <w:abstractNumId w:val="34"/>
  </w:num>
  <w:num w:numId="38">
    <w:abstractNumId w:val="42"/>
  </w:num>
  <w:num w:numId="39">
    <w:abstractNumId w:val="37"/>
  </w:num>
  <w:num w:numId="40">
    <w:abstractNumId w:val="3"/>
  </w:num>
  <w:num w:numId="41">
    <w:abstractNumId w:val="30"/>
  </w:num>
  <w:num w:numId="42">
    <w:abstractNumId w:val="23"/>
  </w:num>
  <w:num w:numId="43">
    <w:abstractNumId w:val="4"/>
  </w:num>
  <w:num w:numId="44">
    <w:abstractNumId w:val="43"/>
  </w:num>
  <w:num w:numId="45">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610D87"/>
    <w:rsid w:val="0000135F"/>
    <w:rsid w:val="00004E25"/>
    <w:rsid w:val="00005FD3"/>
    <w:rsid w:val="0000742B"/>
    <w:rsid w:val="00010D15"/>
    <w:rsid w:val="00011A36"/>
    <w:rsid w:val="00012050"/>
    <w:rsid w:val="0001652A"/>
    <w:rsid w:val="00016CF0"/>
    <w:rsid w:val="000208C7"/>
    <w:rsid w:val="000208F8"/>
    <w:rsid w:val="0002118E"/>
    <w:rsid w:val="00030C83"/>
    <w:rsid w:val="00031CE9"/>
    <w:rsid w:val="00032902"/>
    <w:rsid w:val="00054A96"/>
    <w:rsid w:val="000570CB"/>
    <w:rsid w:val="0006040C"/>
    <w:rsid w:val="00063C9A"/>
    <w:rsid w:val="000645F9"/>
    <w:rsid w:val="0007610A"/>
    <w:rsid w:val="00076421"/>
    <w:rsid w:val="00076573"/>
    <w:rsid w:val="00085588"/>
    <w:rsid w:val="00095D73"/>
    <w:rsid w:val="000A32CC"/>
    <w:rsid w:val="000A37B4"/>
    <w:rsid w:val="000A6A48"/>
    <w:rsid w:val="000C3886"/>
    <w:rsid w:val="000C5C9D"/>
    <w:rsid w:val="000D522F"/>
    <w:rsid w:val="000E7C6B"/>
    <w:rsid w:val="000F1863"/>
    <w:rsid w:val="000F3996"/>
    <w:rsid w:val="000F3999"/>
    <w:rsid w:val="000F6A43"/>
    <w:rsid w:val="0010014F"/>
    <w:rsid w:val="00100F4E"/>
    <w:rsid w:val="00104A5E"/>
    <w:rsid w:val="0010770C"/>
    <w:rsid w:val="00115856"/>
    <w:rsid w:val="00123228"/>
    <w:rsid w:val="00124905"/>
    <w:rsid w:val="00135476"/>
    <w:rsid w:val="0013686D"/>
    <w:rsid w:val="00144005"/>
    <w:rsid w:val="001506F2"/>
    <w:rsid w:val="00164899"/>
    <w:rsid w:val="001666E9"/>
    <w:rsid w:val="00167A16"/>
    <w:rsid w:val="00167AB0"/>
    <w:rsid w:val="00170A26"/>
    <w:rsid w:val="001717BE"/>
    <w:rsid w:val="00174267"/>
    <w:rsid w:val="001815E4"/>
    <w:rsid w:val="00183AB5"/>
    <w:rsid w:val="00190F40"/>
    <w:rsid w:val="001953A6"/>
    <w:rsid w:val="001A0492"/>
    <w:rsid w:val="001A1F4B"/>
    <w:rsid w:val="001A2B94"/>
    <w:rsid w:val="001A7690"/>
    <w:rsid w:val="001C24BC"/>
    <w:rsid w:val="001C33BE"/>
    <w:rsid w:val="001C51A2"/>
    <w:rsid w:val="001C7C48"/>
    <w:rsid w:val="001D2A40"/>
    <w:rsid w:val="001D348D"/>
    <w:rsid w:val="001D692D"/>
    <w:rsid w:val="001D7DFC"/>
    <w:rsid w:val="001E7ED0"/>
    <w:rsid w:val="001F4A42"/>
    <w:rsid w:val="002108F5"/>
    <w:rsid w:val="002110CB"/>
    <w:rsid w:val="0021157E"/>
    <w:rsid w:val="00217628"/>
    <w:rsid w:val="002200B7"/>
    <w:rsid w:val="0022708C"/>
    <w:rsid w:val="00227C9E"/>
    <w:rsid w:val="00240270"/>
    <w:rsid w:val="00247EED"/>
    <w:rsid w:val="00251FE2"/>
    <w:rsid w:val="0028250D"/>
    <w:rsid w:val="00283FB2"/>
    <w:rsid w:val="00295D43"/>
    <w:rsid w:val="00296324"/>
    <w:rsid w:val="002A1A6B"/>
    <w:rsid w:val="002A61F7"/>
    <w:rsid w:val="002B4C91"/>
    <w:rsid w:val="002C7298"/>
    <w:rsid w:val="002D6748"/>
    <w:rsid w:val="002F0E16"/>
    <w:rsid w:val="002F5B0D"/>
    <w:rsid w:val="00300432"/>
    <w:rsid w:val="003124C7"/>
    <w:rsid w:val="00324974"/>
    <w:rsid w:val="003401B3"/>
    <w:rsid w:val="00357CCE"/>
    <w:rsid w:val="00361629"/>
    <w:rsid w:val="00362EBA"/>
    <w:rsid w:val="00373A44"/>
    <w:rsid w:val="00374A51"/>
    <w:rsid w:val="00377339"/>
    <w:rsid w:val="003802E7"/>
    <w:rsid w:val="00382123"/>
    <w:rsid w:val="003920CD"/>
    <w:rsid w:val="003A1B16"/>
    <w:rsid w:val="003A39A1"/>
    <w:rsid w:val="003A5999"/>
    <w:rsid w:val="003B05E8"/>
    <w:rsid w:val="003B159D"/>
    <w:rsid w:val="003B30D3"/>
    <w:rsid w:val="003B6DEB"/>
    <w:rsid w:val="003C6B7A"/>
    <w:rsid w:val="003D4A8A"/>
    <w:rsid w:val="003D4CD1"/>
    <w:rsid w:val="003D589B"/>
    <w:rsid w:val="003E42E3"/>
    <w:rsid w:val="003E4DE6"/>
    <w:rsid w:val="003F5A19"/>
    <w:rsid w:val="003F6612"/>
    <w:rsid w:val="003F71C1"/>
    <w:rsid w:val="00402824"/>
    <w:rsid w:val="0040456C"/>
    <w:rsid w:val="00405DB4"/>
    <w:rsid w:val="00414B88"/>
    <w:rsid w:val="00424217"/>
    <w:rsid w:val="00425A76"/>
    <w:rsid w:val="004330F7"/>
    <w:rsid w:val="00433699"/>
    <w:rsid w:val="00437E43"/>
    <w:rsid w:val="0044694F"/>
    <w:rsid w:val="0046077A"/>
    <w:rsid w:val="00466C7A"/>
    <w:rsid w:val="004715D6"/>
    <w:rsid w:val="0047160E"/>
    <w:rsid w:val="0047423E"/>
    <w:rsid w:val="00474589"/>
    <w:rsid w:val="0047711E"/>
    <w:rsid w:val="00481F52"/>
    <w:rsid w:val="00482380"/>
    <w:rsid w:val="00483065"/>
    <w:rsid w:val="004832F6"/>
    <w:rsid w:val="00490761"/>
    <w:rsid w:val="00496DBA"/>
    <w:rsid w:val="004A15FE"/>
    <w:rsid w:val="004A284E"/>
    <w:rsid w:val="004D306F"/>
    <w:rsid w:val="004D7553"/>
    <w:rsid w:val="004E1060"/>
    <w:rsid w:val="004E3122"/>
    <w:rsid w:val="004E57D4"/>
    <w:rsid w:val="004F6E36"/>
    <w:rsid w:val="00500FFA"/>
    <w:rsid w:val="005051AF"/>
    <w:rsid w:val="005078A3"/>
    <w:rsid w:val="00507C66"/>
    <w:rsid w:val="00513C61"/>
    <w:rsid w:val="00527952"/>
    <w:rsid w:val="00531ABF"/>
    <w:rsid w:val="00533FBF"/>
    <w:rsid w:val="005450C8"/>
    <w:rsid w:val="00552157"/>
    <w:rsid w:val="00554705"/>
    <w:rsid w:val="00561C05"/>
    <w:rsid w:val="0057045D"/>
    <w:rsid w:val="00573B82"/>
    <w:rsid w:val="005801D6"/>
    <w:rsid w:val="00583160"/>
    <w:rsid w:val="005839F1"/>
    <w:rsid w:val="00591132"/>
    <w:rsid w:val="00596A30"/>
    <w:rsid w:val="005A0488"/>
    <w:rsid w:val="005A10B1"/>
    <w:rsid w:val="005A2785"/>
    <w:rsid w:val="005A7E4F"/>
    <w:rsid w:val="005B319D"/>
    <w:rsid w:val="005B43CD"/>
    <w:rsid w:val="005C03A2"/>
    <w:rsid w:val="005C1E16"/>
    <w:rsid w:val="005C2356"/>
    <w:rsid w:val="005C4603"/>
    <w:rsid w:val="005D04B9"/>
    <w:rsid w:val="005D1203"/>
    <w:rsid w:val="005D5CEF"/>
    <w:rsid w:val="005E4125"/>
    <w:rsid w:val="005E54E2"/>
    <w:rsid w:val="005E64A4"/>
    <w:rsid w:val="005E75A7"/>
    <w:rsid w:val="005F2E30"/>
    <w:rsid w:val="0060006F"/>
    <w:rsid w:val="00610D87"/>
    <w:rsid w:val="00611DB2"/>
    <w:rsid w:val="00621978"/>
    <w:rsid w:val="00623074"/>
    <w:rsid w:val="00626A7D"/>
    <w:rsid w:val="00634D37"/>
    <w:rsid w:val="00637404"/>
    <w:rsid w:val="00640F90"/>
    <w:rsid w:val="0064410A"/>
    <w:rsid w:val="00647320"/>
    <w:rsid w:val="00650BF0"/>
    <w:rsid w:val="00652F7D"/>
    <w:rsid w:val="00674435"/>
    <w:rsid w:val="0067694D"/>
    <w:rsid w:val="006823EA"/>
    <w:rsid w:val="00682EAF"/>
    <w:rsid w:val="00683A30"/>
    <w:rsid w:val="006860AC"/>
    <w:rsid w:val="00686306"/>
    <w:rsid w:val="0068667E"/>
    <w:rsid w:val="00687A47"/>
    <w:rsid w:val="0069143F"/>
    <w:rsid w:val="00692252"/>
    <w:rsid w:val="0069574D"/>
    <w:rsid w:val="006C66C9"/>
    <w:rsid w:val="006C786A"/>
    <w:rsid w:val="006D0116"/>
    <w:rsid w:val="006D1B5E"/>
    <w:rsid w:val="006D4D63"/>
    <w:rsid w:val="006E6420"/>
    <w:rsid w:val="006F1C6C"/>
    <w:rsid w:val="006F754B"/>
    <w:rsid w:val="006F7B69"/>
    <w:rsid w:val="007028C7"/>
    <w:rsid w:val="0071018B"/>
    <w:rsid w:val="007167F3"/>
    <w:rsid w:val="007220E8"/>
    <w:rsid w:val="00722B8C"/>
    <w:rsid w:val="00724006"/>
    <w:rsid w:val="007246DD"/>
    <w:rsid w:val="007268FC"/>
    <w:rsid w:val="007273D1"/>
    <w:rsid w:val="007277A0"/>
    <w:rsid w:val="00743D4F"/>
    <w:rsid w:val="00744774"/>
    <w:rsid w:val="00746E1B"/>
    <w:rsid w:val="0076053A"/>
    <w:rsid w:val="00760670"/>
    <w:rsid w:val="00763D25"/>
    <w:rsid w:val="00780574"/>
    <w:rsid w:val="00781B03"/>
    <w:rsid w:val="007908AF"/>
    <w:rsid w:val="007A1397"/>
    <w:rsid w:val="007C1BE5"/>
    <w:rsid w:val="007C206C"/>
    <w:rsid w:val="007C306D"/>
    <w:rsid w:val="007C3631"/>
    <w:rsid w:val="007D1C3E"/>
    <w:rsid w:val="007E1097"/>
    <w:rsid w:val="007E32FC"/>
    <w:rsid w:val="007E7B51"/>
    <w:rsid w:val="008035E9"/>
    <w:rsid w:val="00813FDD"/>
    <w:rsid w:val="00814973"/>
    <w:rsid w:val="00817B1F"/>
    <w:rsid w:val="00826359"/>
    <w:rsid w:val="0082709B"/>
    <w:rsid w:val="008354E9"/>
    <w:rsid w:val="00835BCE"/>
    <w:rsid w:val="008502B9"/>
    <w:rsid w:val="00853080"/>
    <w:rsid w:val="008543A5"/>
    <w:rsid w:val="008638E9"/>
    <w:rsid w:val="00863C55"/>
    <w:rsid w:val="00863D22"/>
    <w:rsid w:val="00874EC7"/>
    <w:rsid w:val="008818BE"/>
    <w:rsid w:val="00886F78"/>
    <w:rsid w:val="008939B8"/>
    <w:rsid w:val="008A2E8E"/>
    <w:rsid w:val="008A3B00"/>
    <w:rsid w:val="008A745E"/>
    <w:rsid w:val="008B13D3"/>
    <w:rsid w:val="008C0451"/>
    <w:rsid w:val="008C0BB0"/>
    <w:rsid w:val="008C0E50"/>
    <w:rsid w:val="008C6507"/>
    <w:rsid w:val="008D4337"/>
    <w:rsid w:val="008D48AC"/>
    <w:rsid w:val="008E5313"/>
    <w:rsid w:val="008F0C38"/>
    <w:rsid w:val="0090109D"/>
    <w:rsid w:val="009027A0"/>
    <w:rsid w:val="009042BC"/>
    <w:rsid w:val="009079D1"/>
    <w:rsid w:val="0091080A"/>
    <w:rsid w:val="00910B9B"/>
    <w:rsid w:val="009144AB"/>
    <w:rsid w:val="00914F92"/>
    <w:rsid w:val="00916820"/>
    <w:rsid w:val="009204C8"/>
    <w:rsid w:val="0092155C"/>
    <w:rsid w:val="00925859"/>
    <w:rsid w:val="0093125A"/>
    <w:rsid w:val="00933F93"/>
    <w:rsid w:val="00934EA8"/>
    <w:rsid w:val="00942829"/>
    <w:rsid w:val="0095046D"/>
    <w:rsid w:val="00950B68"/>
    <w:rsid w:val="00950FDD"/>
    <w:rsid w:val="0095536E"/>
    <w:rsid w:val="009647CF"/>
    <w:rsid w:val="009704D5"/>
    <w:rsid w:val="00975D1E"/>
    <w:rsid w:val="009838A8"/>
    <w:rsid w:val="00995D45"/>
    <w:rsid w:val="0099740F"/>
    <w:rsid w:val="009B5AA8"/>
    <w:rsid w:val="009B64D4"/>
    <w:rsid w:val="009B74ED"/>
    <w:rsid w:val="009C3BBC"/>
    <w:rsid w:val="009C3F00"/>
    <w:rsid w:val="009D0BE7"/>
    <w:rsid w:val="009D57D2"/>
    <w:rsid w:val="009E0102"/>
    <w:rsid w:val="009E505D"/>
    <w:rsid w:val="009E5430"/>
    <w:rsid w:val="009E5B4D"/>
    <w:rsid w:val="009E685D"/>
    <w:rsid w:val="009F1F10"/>
    <w:rsid w:val="009F66E5"/>
    <w:rsid w:val="00A02292"/>
    <w:rsid w:val="00A078E7"/>
    <w:rsid w:val="00A1046F"/>
    <w:rsid w:val="00A12C3E"/>
    <w:rsid w:val="00A13C2F"/>
    <w:rsid w:val="00A13EC1"/>
    <w:rsid w:val="00A153AF"/>
    <w:rsid w:val="00A21E9E"/>
    <w:rsid w:val="00A25C58"/>
    <w:rsid w:val="00A25F78"/>
    <w:rsid w:val="00A26939"/>
    <w:rsid w:val="00A37142"/>
    <w:rsid w:val="00A42A45"/>
    <w:rsid w:val="00A438F7"/>
    <w:rsid w:val="00A45413"/>
    <w:rsid w:val="00A52F91"/>
    <w:rsid w:val="00A53271"/>
    <w:rsid w:val="00A60404"/>
    <w:rsid w:val="00A635B2"/>
    <w:rsid w:val="00A752CF"/>
    <w:rsid w:val="00A77C4D"/>
    <w:rsid w:val="00A83CB4"/>
    <w:rsid w:val="00A84115"/>
    <w:rsid w:val="00A9184E"/>
    <w:rsid w:val="00A94205"/>
    <w:rsid w:val="00AA432C"/>
    <w:rsid w:val="00AA7FA9"/>
    <w:rsid w:val="00AB4252"/>
    <w:rsid w:val="00AB7196"/>
    <w:rsid w:val="00AC5F08"/>
    <w:rsid w:val="00AC6226"/>
    <w:rsid w:val="00AD43FC"/>
    <w:rsid w:val="00AE27C9"/>
    <w:rsid w:val="00AE3AF8"/>
    <w:rsid w:val="00B05183"/>
    <w:rsid w:val="00B05BBE"/>
    <w:rsid w:val="00B131D5"/>
    <w:rsid w:val="00B14DA3"/>
    <w:rsid w:val="00B277A0"/>
    <w:rsid w:val="00B30A42"/>
    <w:rsid w:val="00B3298E"/>
    <w:rsid w:val="00B34D49"/>
    <w:rsid w:val="00B40978"/>
    <w:rsid w:val="00B42EC2"/>
    <w:rsid w:val="00B4711E"/>
    <w:rsid w:val="00B565ED"/>
    <w:rsid w:val="00B66DA2"/>
    <w:rsid w:val="00B7071D"/>
    <w:rsid w:val="00B72EBB"/>
    <w:rsid w:val="00B72F94"/>
    <w:rsid w:val="00B73566"/>
    <w:rsid w:val="00B77571"/>
    <w:rsid w:val="00B8124D"/>
    <w:rsid w:val="00B840B0"/>
    <w:rsid w:val="00B862D7"/>
    <w:rsid w:val="00B90A5E"/>
    <w:rsid w:val="00BA1190"/>
    <w:rsid w:val="00BA158F"/>
    <w:rsid w:val="00BA200A"/>
    <w:rsid w:val="00BB5A4C"/>
    <w:rsid w:val="00BC3CB4"/>
    <w:rsid w:val="00BD0792"/>
    <w:rsid w:val="00BD1EF6"/>
    <w:rsid w:val="00BE4116"/>
    <w:rsid w:val="00BE63C5"/>
    <w:rsid w:val="00C02AC5"/>
    <w:rsid w:val="00C0508A"/>
    <w:rsid w:val="00C10520"/>
    <w:rsid w:val="00C14315"/>
    <w:rsid w:val="00C27691"/>
    <w:rsid w:val="00C329EE"/>
    <w:rsid w:val="00C40666"/>
    <w:rsid w:val="00C43040"/>
    <w:rsid w:val="00C45C12"/>
    <w:rsid w:val="00C5012C"/>
    <w:rsid w:val="00C61287"/>
    <w:rsid w:val="00C72943"/>
    <w:rsid w:val="00C74710"/>
    <w:rsid w:val="00C80D72"/>
    <w:rsid w:val="00C82755"/>
    <w:rsid w:val="00C82A5F"/>
    <w:rsid w:val="00C82E95"/>
    <w:rsid w:val="00C83CCC"/>
    <w:rsid w:val="00C87C9D"/>
    <w:rsid w:val="00CA4073"/>
    <w:rsid w:val="00CA6F1A"/>
    <w:rsid w:val="00CB2A0A"/>
    <w:rsid w:val="00CB707E"/>
    <w:rsid w:val="00CC0C73"/>
    <w:rsid w:val="00CE03A3"/>
    <w:rsid w:val="00CE04E8"/>
    <w:rsid w:val="00CE627F"/>
    <w:rsid w:val="00CF0748"/>
    <w:rsid w:val="00CF165A"/>
    <w:rsid w:val="00CF182A"/>
    <w:rsid w:val="00CF19D7"/>
    <w:rsid w:val="00D04AB0"/>
    <w:rsid w:val="00D054E9"/>
    <w:rsid w:val="00D05E61"/>
    <w:rsid w:val="00D068A2"/>
    <w:rsid w:val="00D10F7F"/>
    <w:rsid w:val="00D1271B"/>
    <w:rsid w:val="00D14FB5"/>
    <w:rsid w:val="00D3070C"/>
    <w:rsid w:val="00D31913"/>
    <w:rsid w:val="00D33CBF"/>
    <w:rsid w:val="00D44BBF"/>
    <w:rsid w:val="00D51774"/>
    <w:rsid w:val="00D51C6A"/>
    <w:rsid w:val="00D52583"/>
    <w:rsid w:val="00D53F63"/>
    <w:rsid w:val="00D62F1C"/>
    <w:rsid w:val="00D67C35"/>
    <w:rsid w:val="00D7041B"/>
    <w:rsid w:val="00D80CCD"/>
    <w:rsid w:val="00D867AB"/>
    <w:rsid w:val="00D912DD"/>
    <w:rsid w:val="00D914AE"/>
    <w:rsid w:val="00D93660"/>
    <w:rsid w:val="00D95AFD"/>
    <w:rsid w:val="00DA0029"/>
    <w:rsid w:val="00DA0E84"/>
    <w:rsid w:val="00DA3256"/>
    <w:rsid w:val="00DA5892"/>
    <w:rsid w:val="00DB12EB"/>
    <w:rsid w:val="00DB3E84"/>
    <w:rsid w:val="00DC0B75"/>
    <w:rsid w:val="00DC4A6A"/>
    <w:rsid w:val="00DC669F"/>
    <w:rsid w:val="00DC718A"/>
    <w:rsid w:val="00DD0681"/>
    <w:rsid w:val="00DD1B93"/>
    <w:rsid w:val="00DD1D2F"/>
    <w:rsid w:val="00DD7D19"/>
    <w:rsid w:val="00DE0EA8"/>
    <w:rsid w:val="00DE3718"/>
    <w:rsid w:val="00DE658D"/>
    <w:rsid w:val="00DE7649"/>
    <w:rsid w:val="00E020BE"/>
    <w:rsid w:val="00E06D21"/>
    <w:rsid w:val="00E10577"/>
    <w:rsid w:val="00E200D9"/>
    <w:rsid w:val="00E25762"/>
    <w:rsid w:val="00E3515F"/>
    <w:rsid w:val="00E37FAD"/>
    <w:rsid w:val="00E40DFA"/>
    <w:rsid w:val="00E41E4D"/>
    <w:rsid w:val="00E45D62"/>
    <w:rsid w:val="00E50FAA"/>
    <w:rsid w:val="00E54546"/>
    <w:rsid w:val="00E5637D"/>
    <w:rsid w:val="00E60A59"/>
    <w:rsid w:val="00E6479A"/>
    <w:rsid w:val="00E7088B"/>
    <w:rsid w:val="00E72589"/>
    <w:rsid w:val="00E72729"/>
    <w:rsid w:val="00E734A8"/>
    <w:rsid w:val="00E774E7"/>
    <w:rsid w:val="00E867BF"/>
    <w:rsid w:val="00E908D3"/>
    <w:rsid w:val="00E91B62"/>
    <w:rsid w:val="00EA6174"/>
    <w:rsid w:val="00EA6700"/>
    <w:rsid w:val="00EC02E4"/>
    <w:rsid w:val="00EC6F2F"/>
    <w:rsid w:val="00EE5AF7"/>
    <w:rsid w:val="00EF041A"/>
    <w:rsid w:val="00EF235A"/>
    <w:rsid w:val="00EF5721"/>
    <w:rsid w:val="00EF71BC"/>
    <w:rsid w:val="00EF71D1"/>
    <w:rsid w:val="00EF7B70"/>
    <w:rsid w:val="00F008C9"/>
    <w:rsid w:val="00F01FED"/>
    <w:rsid w:val="00F11CA2"/>
    <w:rsid w:val="00F16535"/>
    <w:rsid w:val="00F21498"/>
    <w:rsid w:val="00F2242E"/>
    <w:rsid w:val="00F25599"/>
    <w:rsid w:val="00F30BAD"/>
    <w:rsid w:val="00F32FCB"/>
    <w:rsid w:val="00F35FDA"/>
    <w:rsid w:val="00F412FC"/>
    <w:rsid w:val="00F8129B"/>
    <w:rsid w:val="00F833AF"/>
    <w:rsid w:val="00F84E5A"/>
    <w:rsid w:val="00F91C12"/>
    <w:rsid w:val="00F93019"/>
    <w:rsid w:val="00F9791F"/>
    <w:rsid w:val="00FA48B9"/>
    <w:rsid w:val="00FB3091"/>
    <w:rsid w:val="00FC2675"/>
    <w:rsid w:val="00FC4ABA"/>
    <w:rsid w:val="00FE45A0"/>
    <w:rsid w:val="00FF0A4B"/>
    <w:rsid w:val="00FF291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315"/>
    <w:rPr>
      <w:rFonts w:ascii="Arial" w:hAnsi="Arial"/>
      <w:color w:val="000000"/>
      <w:kern w:val="28"/>
      <w:sz w:val="20"/>
      <w:szCs w:val="20"/>
      <w:lang w:val="en-GB" w:eastAsia="en-GB"/>
    </w:rPr>
  </w:style>
  <w:style w:type="paragraph" w:styleId="Heading1">
    <w:name w:val="heading 1"/>
    <w:basedOn w:val="Normal"/>
    <w:next w:val="Normal"/>
    <w:link w:val="Heading1Char"/>
    <w:uiPriority w:val="99"/>
    <w:qFormat/>
    <w:rsid w:val="00C1431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C14315"/>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C14315"/>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C14315"/>
    <w:pPr>
      <w:keepNext/>
      <w:outlineLvl w:val="3"/>
    </w:pPr>
    <w:rPr>
      <w:bCs/>
      <w:sz w:val="28"/>
      <w:szCs w:val="24"/>
    </w:rPr>
  </w:style>
  <w:style w:type="paragraph" w:styleId="Heading5">
    <w:name w:val="heading 5"/>
    <w:basedOn w:val="Normal"/>
    <w:next w:val="Normal"/>
    <w:link w:val="Heading5Char"/>
    <w:uiPriority w:val="99"/>
    <w:qFormat/>
    <w:rsid w:val="00C14315"/>
    <w:pPr>
      <w:keepNext/>
      <w:autoSpaceDE w:val="0"/>
      <w:autoSpaceDN w:val="0"/>
      <w:adjustRightInd w:val="0"/>
      <w:outlineLvl w:val="4"/>
    </w:pPr>
    <w:rPr>
      <w:rFonts w:cs="Arial"/>
      <w:color w:val="auto"/>
      <w:kern w:val="0"/>
      <w:sz w:val="24"/>
      <w:szCs w:val="24"/>
      <w:lang w:val="en-US" w:eastAsia="en-US"/>
    </w:rPr>
  </w:style>
  <w:style w:type="paragraph" w:styleId="Heading6">
    <w:name w:val="heading 6"/>
    <w:basedOn w:val="Normal"/>
    <w:next w:val="Normal"/>
    <w:link w:val="Heading6Char"/>
    <w:uiPriority w:val="99"/>
    <w:qFormat/>
    <w:rsid w:val="00C14315"/>
    <w:pPr>
      <w:keepNext/>
      <w:ind w:firstLine="400"/>
      <w:jc w:val="both"/>
      <w:outlineLvl w:val="5"/>
    </w:pPr>
    <w:rPr>
      <w:i/>
      <w:iCs/>
    </w:rPr>
  </w:style>
  <w:style w:type="paragraph" w:styleId="Heading7">
    <w:name w:val="heading 7"/>
    <w:basedOn w:val="Normal"/>
    <w:next w:val="Normal"/>
    <w:link w:val="Heading7Char"/>
    <w:uiPriority w:val="99"/>
    <w:qFormat/>
    <w:rsid w:val="00C14315"/>
    <w:pPr>
      <w:keepNext/>
      <w:autoSpaceDE w:val="0"/>
      <w:autoSpaceDN w:val="0"/>
      <w:adjustRightInd w:val="0"/>
      <w:ind w:left="300"/>
      <w:outlineLvl w:val="6"/>
    </w:pPr>
    <w:rPr>
      <w:rFonts w:cs="Arial"/>
      <w:b/>
      <w:bCs/>
      <w:color w:val="auto"/>
      <w:kern w:val="0"/>
      <w:szCs w:val="22"/>
      <w:lang w:val="en-US" w:eastAsia="en-US"/>
    </w:rPr>
  </w:style>
  <w:style w:type="paragraph" w:styleId="Heading8">
    <w:name w:val="heading 8"/>
    <w:basedOn w:val="Normal"/>
    <w:next w:val="Normal"/>
    <w:link w:val="Heading8Char"/>
    <w:uiPriority w:val="99"/>
    <w:qFormat/>
    <w:rsid w:val="00C14315"/>
    <w:pPr>
      <w:keepNext/>
      <w:autoSpaceDE w:val="0"/>
      <w:autoSpaceDN w:val="0"/>
      <w:adjustRightInd w:val="0"/>
      <w:ind w:left="300"/>
      <w:outlineLvl w:val="7"/>
    </w:pPr>
    <w:rPr>
      <w:rFonts w:cs="Arial"/>
      <w:i/>
      <w:iCs/>
      <w:color w:val="auto"/>
      <w:kern w:val="0"/>
      <w:szCs w:val="22"/>
      <w:lang w:val="en-US" w:eastAsia="en-US"/>
    </w:rPr>
  </w:style>
  <w:style w:type="paragraph" w:styleId="Heading9">
    <w:name w:val="heading 9"/>
    <w:basedOn w:val="Normal"/>
    <w:next w:val="Normal"/>
    <w:link w:val="Heading9Char"/>
    <w:uiPriority w:val="99"/>
    <w:qFormat/>
    <w:rsid w:val="00F01FE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15"/>
    <w:rPr>
      <w:rFonts w:ascii="Arial" w:hAnsi="Arial" w:cs="Arial"/>
      <w:b/>
      <w:bCs/>
      <w:color w:val="000000"/>
      <w:kern w:val="32"/>
      <w:sz w:val="32"/>
      <w:szCs w:val="32"/>
      <w:lang w:val="en-GB" w:eastAsia="en-GB" w:bidi="ar-SA"/>
    </w:rPr>
  </w:style>
  <w:style w:type="character" w:customStyle="1" w:styleId="Heading2Char">
    <w:name w:val="Heading 2 Char"/>
    <w:basedOn w:val="DefaultParagraphFont"/>
    <w:link w:val="Heading2"/>
    <w:uiPriority w:val="99"/>
    <w:locked/>
    <w:rsid w:val="00C14315"/>
    <w:rPr>
      <w:rFonts w:ascii="Arial" w:hAnsi="Arial" w:cs="Arial"/>
      <w:b/>
      <w:bCs/>
      <w:i/>
      <w:iCs/>
      <w:color w:val="000000"/>
      <w:kern w:val="28"/>
      <w:sz w:val="28"/>
      <w:szCs w:val="28"/>
      <w:lang w:val="en-GB" w:eastAsia="en-GB" w:bidi="ar-SA"/>
    </w:rPr>
  </w:style>
  <w:style w:type="character" w:customStyle="1" w:styleId="Heading3Char">
    <w:name w:val="Heading 3 Char"/>
    <w:basedOn w:val="DefaultParagraphFont"/>
    <w:link w:val="Heading3"/>
    <w:uiPriority w:val="99"/>
    <w:locked/>
    <w:rsid w:val="00C14315"/>
    <w:rPr>
      <w:rFonts w:ascii="Arial" w:hAnsi="Arial" w:cs="Arial"/>
      <w:b/>
      <w:bCs/>
      <w:color w:val="000000"/>
      <w:kern w:val="28"/>
      <w:sz w:val="26"/>
      <w:szCs w:val="26"/>
      <w:lang w:val="en-GB" w:eastAsia="en-GB" w:bidi="ar-SA"/>
    </w:rPr>
  </w:style>
  <w:style w:type="character" w:customStyle="1" w:styleId="Heading4Char">
    <w:name w:val="Heading 4 Char"/>
    <w:basedOn w:val="DefaultParagraphFont"/>
    <w:link w:val="Heading4"/>
    <w:uiPriority w:val="99"/>
    <w:semiHidden/>
    <w:locked/>
    <w:rsid w:val="0000135F"/>
    <w:rPr>
      <w:rFonts w:ascii="Calibri" w:hAnsi="Calibri" w:cs="Times New Roman"/>
      <w:b/>
      <w:bCs/>
      <w:color w:val="000000"/>
      <w:kern w:val="28"/>
      <w:sz w:val="28"/>
      <w:szCs w:val="28"/>
      <w:lang w:val="en-GB" w:eastAsia="en-GB"/>
    </w:rPr>
  </w:style>
  <w:style w:type="character" w:customStyle="1" w:styleId="Heading5Char">
    <w:name w:val="Heading 5 Char"/>
    <w:basedOn w:val="DefaultParagraphFont"/>
    <w:link w:val="Heading5"/>
    <w:uiPriority w:val="99"/>
    <w:semiHidden/>
    <w:locked/>
    <w:rsid w:val="0000135F"/>
    <w:rPr>
      <w:rFonts w:ascii="Calibri" w:hAnsi="Calibri" w:cs="Times New Roman"/>
      <w:b/>
      <w:bCs/>
      <w:i/>
      <w:iCs/>
      <w:color w:val="000000"/>
      <w:kern w:val="28"/>
      <w:sz w:val="26"/>
      <w:szCs w:val="26"/>
      <w:lang w:val="en-GB" w:eastAsia="en-GB"/>
    </w:rPr>
  </w:style>
  <w:style w:type="character" w:customStyle="1" w:styleId="Heading6Char">
    <w:name w:val="Heading 6 Char"/>
    <w:basedOn w:val="DefaultParagraphFont"/>
    <w:link w:val="Heading6"/>
    <w:uiPriority w:val="99"/>
    <w:semiHidden/>
    <w:locked/>
    <w:rsid w:val="0000135F"/>
    <w:rPr>
      <w:rFonts w:ascii="Calibri" w:hAnsi="Calibri" w:cs="Times New Roman"/>
      <w:b/>
      <w:bCs/>
      <w:color w:val="000000"/>
      <w:kern w:val="28"/>
      <w:lang w:val="en-GB" w:eastAsia="en-GB"/>
    </w:rPr>
  </w:style>
  <w:style w:type="character" w:customStyle="1" w:styleId="Heading7Char">
    <w:name w:val="Heading 7 Char"/>
    <w:basedOn w:val="DefaultParagraphFont"/>
    <w:link w:val="Heading7"/>
    <w:uiPriority w:val="99"/>
    <w:semiHidden/>
    <w:locked/>
    <w:rsid w:val="0000135F"/>
    <w:rPr>
      <w:rFonts w:ascii="Calibri" w:hAnsi="Calibri" w:cs="Times New Roman"/>
      <w:color w:val="000000"/>
      <w:kern w:val="28"/>
      <w:sz w:val="24"/>
      <w:szCs w:val="24"/>
      <w:lang w:val="en-GB" w:eastAsia="en-GB"/>
    </w:rPr>
  </w:style>
  <w:style w:type="character" w:customStyle="1" w:styleId="Heading8Char">
    <w:name w:val="Heading 8 Char"/>
    <w:basedOn w:val="DefaultParagraphFont"/>
    <w:link w:val="Heading8"/>
    <w:uiPriority w:val="99"/>
    <w:semiHidden/>
    <w:locked/>
    <w:rsid w:val="0000135F"/>
    <w:rPr>
      <w:rFonts w:ascii="Calibri" w:hAnsi="Calibri" w:cs="Times New Roman"/>
      <w:i/>
      <w:iCs/>
      <w:color w:val="000000"/>
      <w:kern w:val="28"/>
      <w:sz w:val="24"/>
      <w:szCs w:val="24"/>
      <w:lang w:val="en-GB" w:eastAsia="en-GB"/>
    </w:rPr>
  </w:style>
  <w:style w:type="character" w:customStyle="1" w:styleId="Heading9Char">
    <w:name w:val="Heading 9 Char"/>
    <w:basedOn w:val="DefaultParagraphFont"/>
    <w:link w:val="Heading9"/>
    <w:uiPriority w:val="99"/>
    <w:semiHidden/>
    <w:locked/>
    <w:rsid w:val="00F01FED"/>
    <w:rPr>
      <w:rFonts w:ascii="Cambria" w:hAnsi="Cambria" w:cs="Times New Roman"/>
      <w:i/>
      <w:iCs/>
      <w:color w:val="404040"/>
      <w:kern w:val="28"/>
      <w:lang w:val="en-GB" w:eastAsia="en-GB"/>
    </w:rPr>
  </w:style>
  <w:style w:type="paragraph" w:styleId="Header">
    <w:name w:val="header"/>
    <w:basedOn w:val="Normal"/>
    <w:link w:val="HeaderChar"/>
    <w:uiPriority w:val="99"/>
    <w:rsid w:val="00C14315"/>
    <w:pPr>
      <w:tabs>
        <w:tab w:val="center" w:pos="4153"/>
        <w:tab w:val="right" w:pos="8306"/>
      </w:tabs>
    </w:pPr>
  </w:style>
  <w:style w:type="character" w:customStyle="1" w:styleId="HeaderChar">
    <w:name w:val="Header Char"/>
    <w:basedOn w:val="DefaultParagraphFont"/>
    <w:link w:val="Header"/>
    <w:uiPriority w:val="99"/>
    <w:locked/>
    <w:rsid w:val="00C14315"/>
    <w:rPr>
      <w:rFonts w:ascii="Arial" w:hAnsi="Arial" w:cs="Times New Roman"/>
      <w:color w:val="000000"/>
      <w:kern w:val="28"/>
      <w:lang w:val="en-GB" w:eastAsia="en-GB"/>
    </w:rPr>
  </w:style>
  <w:style w:type="character" w:customStyle="1" w:styleId="CharChar2">
    <w:name w:val="Char Char2"/>
    <w:basedOn w:val="DefaultParagraphFont"/>
    <w:uiPriority w:val="99"/>
    <w:rsid w:val="00C14315"/>
    <w:rPr>
      <w:rFonts w:ascii="Arial" w:hAnsi="Arial" w:cs="Times New Roman"/>
      <w:color w:val="000000"/>
      <w:kern w:val="28"/>
      <w:lang w:val="en-GB" w:eastAsia="en-GB"/>
    </w:rPr>
  </w:style>
  <w:style w:type="paragraph" w:styleId="Footer">
    <w:name w:val="footer"/>
    <w:basedOn w:val="Normal"/>
    <w:link w:val="FooterChar"/>
    <w:uiPriority w:val="99"/>
    <w:rsid w:val="00C14315"/>
    <w:pPr>
      <w:tabs>
        <w:tab w:val="center" w:pos="4153"/>
        <w:tab w:val="right" w:pos="8306"/>
      </w:tabs>
    </w:pPr>
  </w:style>
  <w:style w:type="character" w:customStyle="1" w:styleId="FooterChar">
    <w:name w:val="Footer Char"/>
    <w:basedOn w:val="DefaultParagraphFont"/>
    <w:link w:val="Footer"/>
    <w:uiPriority w:val="99"/>
    <w:locked/>
    <w:rsid w:val="00C14315"/>
    <w:rPr>
      <w:rFonts w:ascii="Arial" w:hAnsi="Arial" w:cs="Times New Roman"/>
      <w:color w:val="000000"/>
      <w:kern w:val="28"/>
      <w:lang w:val="en-GB" w:eastAsia="en-GB"/>
    </w:rPr>
  </w:style>
  <w:style w:type="character" w:customStyle="1" w:styleId="CharChar1">
    <w:name w:val="Char Char1"/>
    <w:basedOn w:val="DefaultParagraphFont"/>
    <w:uiPriority w:val="99"/>
    <w:rsid w:val="00C14315"/>
    <w:rPr>
      <w:rFonts w:ascii="Arial" w:hAnsi="Arial" w:cs="Times New Roman"/>
      <w:color w:val="000000"/>
      <w:kern w:val="28"/>
      <w:lang w:val="en-GB" w:eastAsia="en-GB"/>
    </w:rPr>
  </w:style>
  <w:style w:type="character" w:styleId="PageNumber">
    <w:name w:val="page number"/>
    <w:basedOn w:val="DefaultParagraphFont"/>
    <w:uiPriority w:val="99"/>
    <w:rsid w:val="00C14315"/>
    <w:rPr>
      <w:rFonts w:cs="Times New Roman"/>
    </w:rPr>
  </w:style>
  <w:style w:type="paragraph" w:styleId="ListParagraph">
    <w:name w:val="List Paragraph"/>
    <w:basedOn w:val="Normal"/>
    <w:link w:val="ListParagraphChar"/>
    <w:uiPriority w:val="99"/>
    <w:qFormat/>
    <w:rsid w:val="00C14315"/>
    <w:pPr>
      <w:spacing w:after="200" w:line="276" w:lineRule="auto"/>
      <w:ind w:left="720"/>
    </w:pPr>
    <w:rPr>
      <w:rFonts w:ascii="Calibri" w:hAnsi="Calibri" w:cs="Calibri"/>
      <w:color w:val="auto"/>
      <w:kern w:val="0"/>
      <w:sz w:val="22"/>
      <w:szCs w:val="22"/>
      <w:lang w:val="en-IE" w:eastAsia="en-US"/>
    </w:rPr>
  </w:style>
  <w:style w:type="character" w:customStyle="1" w:styleId="CharChar">
    <w:name w:val="Char Char"/>
    <w:basedOn w:val="DefaultParagraphFont"/>
    <w:uiPriority w:val="99"/>
    <w:rsid w:val="00C14315"/>
    <w:rPr>
      <w:rFonts w:ascii="Tahoma" w:hAnsi="Tahoma" w:cs="Tahoma"/>
      <w:sz w:val="16"/>
      <w:szCs w:val="16"/>
    </w:rPr>
  </w:style>
  <w:style w:type="paragraph" w:customStyle="1" w:styleId="Ballontekst">
    <w:name w:val="Ballontekst"/>
    <w:basedOn w:val="Normal"/>
    <w:uiPriority w:val="99"/>
    <w:rsid w:val="00C14315"/>
    <w:rPr>
      <w:rFonts w:ascii="Tahoma" w:hAnsi="Tahoma" w:cs="Tahoma"/>
      <w:color w:val="auto"/>
      <w:kern w:val="0"/>
      <w:sz w:val="16"/>
      <w:szCs w:val="16"/>
      <w:lang w:val="en-IE" w:eastAsia="en-IE"/>
    </w:rPr>
  </w:style>
  <w:style w:type="character" w:customStyle="1" w:styleId="BalloonTextChar1">
    <w:name w:val="Balloon Text Char1"/>
    <w:basedOn w:val="DefaultParagraphFont"/>
    <w:uiPriority w:val="99"/>
    <w:rsid w:val="00C14315"/>
    <w:rPr>
      <w:rFonts w:ascii="Tahoma" w:hAnsi="Tahoma" w:cs="Tahoma"/>
      <w:color w:val="000000"/>
      <w:kern w:val="28"/>
      <w:sz w:val="16"/>
      <w:szCs w:val="16"/>
      <w:lang w:val="en-GB" w:eastAsia="en-GB"/>
    </w:rPr>
  </w:style>
  <w:style w:type="character" w:styleId="Hyperlink">
    <w:name w:val="Hyperlink"/>
    <w:basedOn w:val="DefaultParagraphFont"/>
    <w:uiPriority w:val="99"/>
    <w:rsid w:val="00C14315"/>
    <w:rPr>
      <w:rFonts w:cs="Times New Roman"/>
      <w:color w:val="0000FF"/>
      <w:u w:val="single"/>
    </w:rPr>
  </w:style>
  <w:style w:type="paragraph" w:styleId="Revision">
    <w:name w:val="Revision"/>
    <w:hidden/>
    <w:uiPriority w:val="99"/>
    <w:semiHidden/>
    <w:rsid w:val="00C14315"/>
    <w:rPr>
      <w:rFonts w:ascii="Calibri" w:hAnsi="Calibri" w:cs="Calibri"/>
      <w:lang w:val="en-IE"/>
    </w:rPr>
  </w:style>
  <w:style w:type="character" w:customStyle="1" w:styleId="CharChar3">
    <w:name w:val="Char Char3"/>
    <w:basedOn w:val="DefaultParagraphFont"/>
    <w:uiPriority w:val="99"/>
    <w:rsid w:val="00C14315"/>
    <w:rPr>
      <w:rFonts w:ascii="Arial" w:hAnsi="Arial" w:cs="Arial"/>
      <w:b/>
      <w:bCs/>
      <w:color w:val="000000"/>
      <w:kern w:val="28"/>
      <w:sz w:val="26"/>
      <w:szCs w:val="26"/>
      <w:lang w:val="en-GB" w:eastAsia="en-GB" w:bidi="ar-SA"/>
    </w:rPr>
  </w:style>
  <w:style w:type="paragraph" w:styleId="BodyTextIndent">
    <w:name w:val="Body Text Indent"/>
    <w:basedOn w:val="Normal"/>
    <w:link w:val="BodyTextIndentChar"/>
    <w:uiPriority w:val="99"/>
    <w:rsid w:val="00C14315"/>
    <w:pPr>
      <w:ind w:left="360"/>
      <w:jc w:val="both"/>
    </w:pPr>
    <w:rPr>
      <w:rFonts w:ascii="Times New Roman" w:hAnsi="Times New Roman"/>
      <w:color w:val="auto"/>
      <w:kern w:val="0"/>
      <w:sz w:val="24"/>
      <w:szCs w:val="24"/>
      <w:lang w:eastAsia="en-US"/>
    </w:rPr>
  </w:style>
  <w:style w:type="character" w:customStyle="1" w:styleId="BodyTextIndentChar">
    <w:name w:val="Body Text Indent Char"/>
    <w:basedOn w:val="DefaultParagraphFont"/>
    <w:link w:val="BodyTextIndent"/>
    <w:uiPriority w:val="99"/>
    <w:semiHidden/>
    <w:locked/>
    <w:rsid w:val="0000135F"/>
    <w:rPr>
      <w:rFonts w:ascii="Arial" w:hAnsi="Arial" w:cs="Times New Roman"/>
      <w:color w:val="000000"/>
      <w:kern w:val="28"/>
      <w:sz w:val="20"/>
      <w:szCs w:val="20"/>
      <w:lang w:val="en-GB" w:eastAsia="en-GB"/>
    </w:rPr>
  </w:style>
  <w:style w:type="paragraph" w:styleId="BodyText2">
    <w:name w:val="Body Text 2"/>
    <w:basedOn w:val="Normal"/>
    <w:link w:val="BodyText2Char"/>
    <w:uiPriority w:val="99"/>
    <w:rsid w:val="00C14315"/>
    <w:pPr>
      <w:spacing w:after="120" w:line="480" w:lineRule="auto"/>
    </w:pPr>
  </w:style>
  <w:style w:type="character" w:customStyle="1" w:styleId="BodyText2Char">
    <w:name w:val="Body Text 2 Char"/>
    <w:basedOn w:val="DefaultParagraphFont"/>
    <w:link w:val="BodyText2"/>
    <w:uiPriority w:val="99"/>
    <w:semiHidden/>
    <w:locked/>
    <w:rsid w:val="0000135F"/>
    <w:rPr>
      <w:rFonts w:ascii="Arial" w:hAnsi="Arial" w:cs="Times New Roman"/>
      <w:color w:val="000000"/>
      <w:kern w:val="28"/>
      <w:sz w:val="20"/>
      <w:szCs w:val="20"/>
      <w:lang w:val="en-GB" w:eastAsia="en-GB"/>
    </w:rPr>
  </w:style>
  <w:style w:type="paragraph" w:customStyle="1" w:styleId="Default">
    <w:name w:val="Default"/>
    <w:uiPriority w:val="99"/>
    <w:rsid w:val="00C14315"/>
    <w:pPr>
      <w:autoSpaceDE w:val="0"/>
      <w:autoSpaceDN w:val="0"/>
      <w:adjustRightInd w:val="0"/>
    </w:pPr>
    <w:rPr>
      <w:rFonts w:ascii="Arial" w:hAnsi="Arial" w:cs="Arial"/>
      <w:color w:val="000000"/>
      <w:sz w:val="24"/>
      <w:szCs w:val="24"/>
    </w:rPr>
  </w:style>
  <w:style w:type="paragraph" w:customStyle="1" w:styleId="Char1CharCharCharCharCharChar">
    <w:name w:val="Char1 Char Char Char Char Char Char"/>
    <w:basedOn w:val="Normal"/>
    <w:uiPriority w:val="99"/>
    <w:rsid w:val="00C14315"/>
    <w:pPr>
      <w:spacing w:after="160" w:line="240" w:lineRule="exact"/>
    </w:pPr>
    <w:rPr>
      <w:rFonts w:cs="Arial"/>
      <w:color w:val="auto"/>
      <w:kern w:val="0"/>
      <w:lang w:val="en-US" w:eastAsia="en-US"/>
    </w:rPr>
  </w:style>
  <w:style w:type="paragraph" w:customStyle="1" w:styleId="Char">
    <w:name w:val="Char"/>
    <w:basedOn w:val="Normal"/>
    <w:uiPriority w:val="99"/>
    <w:rsid w:val="00C14315"/>
    <w:pPr>
      <w:spacing w:after="160" w:line="240" w:lineRule="exact"/>
    </w:pPr>
    <w:rPr>
      <w:rFonts w:cs="Arial"/>
      <w:color w:val="auto"/>
      <w:kern w:val="0"/>
      <w:lang w:val="en-US" w:eastAsia="en-US"/>
    </w:rPr>
  </w:style>
  <w:style w:type="paragraph" w:styleId="NormalWeb">
    <w:name w:val="Normal (Web)"/>
    <w:basedOn w:val="Normal"/>
    <w:uiPriority w:val="99"/>
    <w:rsid w:val="00C14315"/>
    <w:pPr>
      <w:spacing w:before="100" w:beforeAutospacing="1" w:after="100" w:afterAutospacing="1"/>
    </w:pPr>
    <w:rPr>
      <w:rFonts w:ascii="Times New Roman" w:eastAsia="Batang" w:hAnsi="Times New Roman"/>
      <w:color w:val="auto"/>
      <w:kern w:val="0"/>
      <w:sz w:val="24"/>
      <w:szCs w:val="24"/>
      <w:lang w:val="en-US" w:eastAsia="ko-KR"/>
    </w:rPr>
  </w:style>
  <w:style w:type="character" w:styleId="FootnoteReference">
    <w:name w:val="footnote reference"/>
    <w:basedOn w:val="DefaultParagraphFont"/>
    <w:uiPriority w:val="99"/>
    <w:semiHidden/>
    <w:rsid w:val="00C14315"/>
    <w:rPr>
      <w:rFonts w:cs="Times New Roman"/>
      <w:vertAlign w:val="superscript"/>
    </w:rPr>
  </w:style>
  <w:style w:type="paragraph" w:styleId="FootnoteText">
    <w:name w:val="footnote text"/>
    <w:basedOn w:val="Normal"/>
    <w:link w:val="FootnoteTextChar"/>
    <w:uiPriority w:val="99"/>
    <w:semiHidden/>
    <w:rsid w:val="00C14315"/>
  </w:style>
  <w:style w:type="character" w:customStyle="1" w:styleId="FootnoteTextChar">
    <w:name w:val="Footnote Text Char"/>
    <w:basedOn w:val="DefaultParagraphFont"/>
    <w:link w:val="FootnoteText"/>
    <w:uiPriority w:val="99"/>
    <w:semiHidden/>
    <w:locked/>
    <w:rsid w:val="0000135F"/>
    <w:rPr>
      <w:rFonts w:ascii="Arial" w:hAnsi="Arial" w:cs="Times New Roman"/>
      <w:color w:val="000000"/>
      <w:kern w:val="28"/>
      <w:sz w:val="20"/>
      <w:szCs w:val="20"/>
      <w:lang w:val="en-GB" w:eastAsia="en-GB"/>
    </w:rPr>
  </w:style>
  <w:style w:type="paragraph" w:styleId="Caption">
    <w:name w:val="caption"/>
    <w:basedOn w:val="Normal"/>
    <w:next w:val="Normal"/>
    <w:uiPriority w:val="99"/>
    <w:qFormat/>
    <w:rsid w:val="00C14315"/>
    <w:rPr>
      <w:b/>
      <w:bCs/>
    </w:rPr>
  </w:style>
  <w:style w:type="paragraph" w:styleId="BodyText">
    <w:name w:val="Body Text"/>
    <w:basedOn w:val="Normal"/>
    <w:link w:val="BodyTextChar"/>
    <w:uiPriority w:val="99"/>
    <w:rsid w:val="00C14315"/>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uiPriority w:val="99"/>
    <w:semiHidden/>
    <w:locked/>
    <w:rsid w:val="0000135F"/>
    <w:rPr>
      <w:rFonts w:ascii="Arial" w:hAnsi="Arial" w:cs="Times New Roman"/>
      <w:color w:val="000000"/>
      <w:kern w:val="28"/>
      <w:sz w:val="20"/>
      <w:szCs w:val="20"/>
      <w:lang w:val="en-GB" w:eastAsia="en-GB"/>
    </w:rPr>
  </w:style>
  <w:style w:type="paragraph" w:styleId="BlockText">
    <w:name w:val="Block Text"/>
    <w:basedOn w:val="Normal"/>
    <w:uiPriority w:val="99"/>
    <w:rsid w:val="00C14315"/>
    <w:pPr>
      <w:autoSpaceDE w:val="0"/>
      <w:autoSpaceDN w:val="0"/>
      <w:adjustRightInd w:val="0"/>
      <w:ind w:left="400" w:right="438"/>
      <w:jc w:val="both"/>
    </w:pPr>
    <w:rPr>
      <w:kern w:val="0"/>
    </w:rPr>
  </w:style>
  <w:style w:type="paragraph" w:styleId="BodyText3">
    <w:name w:val="Body Text 3"/>
    <w:basedOn w:val="Normal"/>
    <w:link w:val="BodyText3Char"/>
    <w:uiPriority w:val="99"/>
    <w:rsid w:val="00C14315"/>
    <w:pPr>
      <w:jc w:val="both"/>
    </w:pPr>
    <w:rPr>
      <w:sz w:val="24"/>
      <w:szCs w:val="24"/>
    </w:rPr>
  </w:style>
  <w:style w:type="character" w:customStyle="1" w:styleId="BodyText3Char">
    <w:name w:val="Body Text 3 Char"/>
    <w:basedOn w:val="DefaultParagraphFont"/>
    <w:link w:val="BodyText3"/>
    <w:uiPriority w:val="99"/>
    <w:semiHidden/>
    <w:locked/>
    <w:rsid w:val="0000135F"/>
    <w:rPr>
      <w:rFonts w:ascii="Arial" w:hAnsi="Arial" w:cs="Times New Roman"/>
      <w:color w:val="000000"/>
      <w:kern w:val="28"/>
      <w:sz w:val="16"/>
      <w:szCs w:val="16"/>
      <w:lang w:val="en-GB" w:eastAsia="en-GB"/>
    </w:rPr>
  </w:style>
  <w:style w:type="paragraph" w:styleId="BodyTextIndent2">
    <w:name w:val="Body Text Indent 2"/>
    <w:basedOn w:val="Normal"/>
    <w:link w:val="BodyTextIndent2Char"/>
    <w:uiPriority w:val="99"/>
    <w:rsid w:val="00C14315"/>
    <w:pPr>
      <w:autoSpaceDE w:val="0"/>
      <w:autoSpaceDN w:val="0"/>
      <w:adjustRightInd w:val="0"/>
      <w:ind w:left="500"/>
      <w:jc w:val="both"/>
    </w:pPr>
    <w:rPr>
      <w:kern w:val="0"/>
      <w:lang w:val="en-US" w:eastAsia="en-US"/>
    </w:rPr>
  </w:style>
  <w:style w:type="character" w:customStyle="1" w:styleId="BodyTextIndent2Char">
    <w:name w:val="Body Text Indent 2 Char"/>
    <w:basedOn w:val="DefaultParagraphFont"/>
    <w:link w:val="BodyTextIndent2"/>
    <w:uiPriority w:val="99"/>
    <w:semiHidden/>
    <w:locked/>
    <w:rsid w:val="0000135F"/>
    <w:rPr>
      <w:rFonts w:ascii="Arial" w:hAnsi="Arial" w:cs="Times New Roman"/>
      <w:color w:val="000000"/>
      <w:kern w:val="28"/>
      <w:sz w:val="20"/>
      <w:szCs w:val="20"/>
      <w:lang w:val="en-GB" w:eastAsia="en-GB"/>
    </w:rPr>
  </w:style>
  <w:style w:type="paragraph" w:customStyle="1" w:styleId="tabletext">
    <w:name w:val="tabletext"/>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paragraph" w:customStyle="1" w:styleId="listterm">
    <w:name w:val="listterm"/>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character" w:styleId="Strong">
    <w:name w:val="Strong"/>
    <w:basedOn w:val="DefaultParagraphFont"/>
    <w:uiPriority w:val="99"/>
    <w:qFormat/>
    <w:rsid w:val="00C14315"/>
    <w:rPr>
      <w:rFonts w:cs="Times New Roman"/>
      <w:b/>
      <w:bCs/>
    </w:rPr>
  </w:style>
  <w:style w:type="table" w:styleId="TableGrid">
    <w:name w:val="Table Grid"/>
    <w:basedOn w:val="TableNormal"/>
    <w:uiPriority w:val="99"/>
    <w:rsid w:val="00C143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basedOn w:val="DefaultParagraphFont"/>
    <w:uiPriority w:val="99"/>
    <w:rsid w:val="00C14315"/>
    <w:rPr>
      <w:rFonts w:cs="Times New Roman"/>
      <w:sz w:val="11"/>
      <w:szCs w:val="11"/>
    </w:rPr>
  </w:style>
  <w:style w:type="character" w:customStyle="1" w:styleId="mediumtext1">
    <w:name w:val="medium_text1"/>
    <w:basedOn w:val="DefaultParagraphFont"/>
    <w:uiPriority w:val="99"/>
    <w:rsid w:val="00C14315"/>
    <w:rPr>
      <w:rFonts w:cs="Times New Roman"/>
      <w:sz w:val="14"/>
      <w:szCs w:val="14"/>
    </w:rPr>
  </w:style>
  <w:style w:type="character" w:styleId="FollowedHyperlink">
    <w:name w:val="FollowedHyperlink"/>
    <w:basedOn w:val="DefaultParagraphFont"/>
    <w:uiPriority w:val="99"/>
    <w:rsid w:val="00C14315"/>
    <w:rPr>
      <w:rFonts w:cs="Times New Roman"/>
      <w:color w:val="800080"/>
      <w:u w:val="single"/>
    </w:rPr>
  </w:style>
  <w:style w:type="character" w:customStyle="1" w:styleId="shorttext">
    <w:name w:val="short_text"/>
    <w:basedOn w:val="DefaultParagraphFont"/>
    <w:uiPriority w:val="99"/>
    <w:rsid w:val="00C14315"/>
    <w:rPr>
      <w:rFonts w:cs="Times New Roman"/>
    </w:rPr>
  </w:style>
  <w:style w:type="character" w:customStyle="1" w:styleId="mediumtext">
    <w:name w:val="medium_text"/>
    <w:basedOn w:val="DefaultParagraphFont"/>
    <w:uiPriority w:val="99"/>
    <w:rsid w:val="00C14315"/>
    <w:rPr>
      <w:rFonts w:cs="Times New Roman"/>
    </w:rPr>
  </w:style>
  <w:style w:type="character" w:customStyle="1" w:styleId="apple-style-span">
    <w:name w:val="apple-style-span"/>
    <w:basedOn w:val="DefaultParagraphFont"/>
    <w:uiPriority w:val="99"/>
    <w:rsid w:val="00C14315"/>
    <w:rPr>
      <w:rFonts w:cs="Times New Roman"/>
    </w:rPr>
  </w:style>
  <w:style w:type="character" w:customStyle="1" w:styleId="apple-converted-space">
    <w:name w:val="apple-converted-space"/>
    <w:basedOn w:val="DefaultParagraphFont"/>
    <w:uiPriority w:val="99"/>
    <w:rsid w:val="00C14315"/>
    <w:rPr>
      <w:rFonts w:cs="Times New Roman"/>
    </w:rPr>
  </w:style>
  <w:style w:type="character" w:styleId="Emphasis">
    <w:name w:val="Emphasis"/>
    <w:basedOn w:val="DefaultParagraphFont"/>
    <w:uiPriority w:val="99"/>
    <w:qFormat/>
    <w:rsid w:val="00E50FAA"/>
    <w:rPr>
      <w:rFonts w:cs="Times New Roman"/>
      <w:i/>
      <w:iCs/>
    </w:rPr>
  </w:style>
  <w:style w:type="paragraph" w:customStyle="1" w:styleId="ListParagraph1">
    <w:name w:val="List Paragraph1"/>
    <w:basedOn w:val="Normal"/>
    <w:uiPriority w:val="99"/>
    <w:rsid w:val="00A9184E"/>
    <w:pPr>
      <w:spacing w:after="200" w:line="276" w:lineRule="auto"/>
      <w:ind w:left="720"/>
      <w:contextualSpacing/>
    </w:pPr>
    <w:rPr>
      <w:rFonts w:ascii="Calibri" w:hAnsi="Calibri"/>
      <w:color w:val="auto"/>
      <w:kern w:val="0"/>
      <w:sz w:val="22"/>
      <w:szCs w:val="22"/>
      <w:lang w:val="en-IE" w:eastAsia="en-US"/>
    </w:rPr>
  </w:style>
  <w:style w:type="paragraph" w:customStyle="1" w:styleId="Text">
    <w:name w:val="Text"/>
    <w:uiPriority w:val="99"/>
    <w:rsid w:val="00A37142"/>
    <w:rPr>
      <w:rFonts w:ascii="Helvetica" w:hAnsi="Helvetica"/>
      <w:color w:val="000000"/>
      <w:sz w:val="24"/>
      <w:szCs w:val="20"/>
      <w:lang w:val="de-DE" w:eastAsia="de-DE"/>
    </w:rPr>
  </w:style>
  <w:style w:type="paragraph" w:customStyle="1" w:styleId="Zwischenberschrift">
    <w:name w:val="Zwischenüberschrift"/>
    <w:next w:val="Text"/>
    <w:uiPriority w:val="99"/>
    <w:rsid w:val="00A37142"/>
    <w:pPr>
      <w:keepNext/>
    </w:pPr>
    <w:rPr>
      <w:rFonts w:ascii="Helvetica" w:hAnsi="Helvetica"/>
      <w:b/>
      <w:color w:val="000000"/>
      <w:sz w:val="24"/>
      <w:szCs w:val="20"/>
      <w:lang w:val="de-DE" w:eastAsia="de-DE"/>
    </w:rPr>
  </w:style>
  <w:style w:type="paragraph" w:styleId="BalloonText">
    <w:name w:val="Balloon Text"/>
    <w:basedOn w:val="Normal"/>
    <w:link w:val="BalloonTextChar"/>
    <w:uiPriority w:val="99"/>
    <w:rsid w:val="0057045D"/>
    <w:rPr>
      <w:rFonts w:ascii="Tahoma" w:hAnsi="Tahoma" w:cs="Tahoma"/>
      <w:sz w:val="16"/>
      <w:szCs w:val="16"/>
    </w:rPr>
  </w:style>
  <w:style w:type="character" w:customStyle="1" w:styleId="BalloonTextChar">
    <w:name w:val="Balloon Text Char"/>
    <w:basedOn w:val="DefaultParagraphFont"/>
    <w:link w:val="BalloonText"/>
    <w:uiPriority w:val="99"/>
    <w:locked/>
    <w:rsid w:val="0057045D"/>
    <w:rPr>
      <w:rFonts w:ascii="Tahoma" w:hAnsi="Tahoma" w:cs="Tahoma"/>
      <w:color w:val="000000"/>
      <w:kern w:val="28"/>
      <w:sz w:val="16"/>
      <w:szCs w:val="16"/>
      <w:lang w:val="en-GB" w:eastAsia="en-GB"/>
    </w:rPr>
  </w:style>
  <w:style w:type="paragraph" w:styleId="Title">
    <w:name w:val="Title"/>
    <w:basedOn w:val="Normal"/>
    <w:link w:val="TitleChar"/>
    <w:uiPriority w:val="99"/>
    <w:qFormat/>
    <w:rsid w:val="006823EA"/>
    <w:pPr>
      <w:spacing w:line="360" w:lineRule="auto"/>
      <w:jc w:val="center"/>
    </w:pPr>
    <w:rPr>
      <w:rFonts w:ascii="Times New Roman" w:hAnsi="Times New Roman"/>
      <w:b/>
      <w:bCs/>
      <w:color w:val="auto"/>
      <w:kern w:val="0"/>
      <w:sz w:val="24"/>
      <w:szCs w:val="24"/>
      <w:lang w:val="de-DE" w:eastAsia="de-DE"/>
    </w:rPr>
  </w:style>
  <w:style w:type="character" w:customStyle="1" w:styleId="TitleChar">
    <w:name w:val="Title Char"/>
    <w:basedOn w:val="DefaultParagraphFont"/>
    <w:link w:val="Title"/>
    <w:uiPriority w:val="99"/>
    <w:locked/>
    <w:rsid w:val="0000135F"/>
    <w:rPr>
      <w:rFonts w:ascii="Cambria" w:hAnsi="Cambria" w:cs="Times New Roman"/>
      <w:b/>
      <w:bCs/>
      <w:color w:val="000000"/>
      <w:kern w:val="28"/>
      <w:sz w:val="32"/>
      <w:szCs w:val="32"/>
      <w:lang w:val="en-GB" w:eastAsia="en-GB"/>
    </w:rPr>
  </w:style>
  <w:style w:type="paragraph" w:customStyle="1" w:styleId="Formatvorlage1">
    <w:name w:val="Formatvorlage1"/>
    <w:basedOn w:val="Normal"/>
    <w:uiPriority w:val="99"/>
    <w:rsid w:val="006823EA"/>
    <w:pPr>
      <w:spacing w:line="360" w:lineRule="auto"/>
      <w:jc w:val="both"/>
    </w:pPr>
    <w:rPr>
      <w:rFonts w:ascii="Times New Roman" w:hAnsi="Times New Roman"/>
      <w:color w:val="auto"/>
      <w:kern w:val="0"/>
      <w:sz w:val="24"/>
      <w:szCs w:val="24"/>
      <w:lang w:val="de-DE" w:eastAsia="de-DE"/>
    </w:rPr>
  </w:style>
  <w:style w:type="paragraph" w:customStyle="1" w:styleId="Hausarbeitdt">
    <w:name w:val="Hausarbeit dt"/>
    <w:basedOn w:val="Normal"/>
    <w:next w:val="BlockText"/>
    <w:uiPriority w:val="99"/>
    <w:rsid w:val="006823EA"/>
    <w:pPr>
      <w:numPr>
        <w:numId w:val="3"/>
      </w:numPr>
      <w:spacing w:line="360" w:lineRule="auto"/>
      <w:jc w:val="both"/>
    </w:pPr>
    <w:rPr>
      <w:rFonts w:ascii="Times New Roman" w:hAnsi="Times New Roman"/>
      <w:color w:val="auto"/>
      <w:kern w:val="0"/>
      <w:sz w:val="24"/>
      <w:szCs w:val="24"/>
      <w:lang w:val="de-DE" w:eastAsia="de-DE"/>
    </w:rPr>
  </w:style>
  <w:style w:type="character" w:customStyle="1" w:styleId="longtext">
    <w:name w:val="long_text"/>
    <w:basedOn w:val="DefaultParagraphFont"/>
    <w:uiPriority w:val="99"/>
    <w:rsid w:val="00B40978"/>
    <w:rPr>
      <w:rFonts w:cs="Times New Roman"/>
    </w:rPr>
  </w:style>
  <w:style w:type="paragraph" w:customStyle="1" w:styleId="Subproblem">
    <w:name w:val="Subproblem"/>
    <w:basedOn w:val="TextChar"/>
    <w:uiPriority w:val="99"/>
    <w:rsid w:val="00C329EE"/>
    <w:pPr>
      <w:tabs>
        <w:tab w:val="left" w:pos="567"/>
      </w:tabs>
      <w:spacing w:before="240" w:after="120"/>
      <w:ind w:left="567" w:hanging="567"/>
    </w:pPr>
  </w:style>
  <w:style w:type="paragraph" w:customStyle="1" w:styleId="TextChar">
    <w:name w:val="Text Char"/>
    <w:uiPriority w:val="99"/>
    <w:rsid w:val="00C329EE"/>
    <w:rPr>
      <w:rFonts w:ascii="Arial" w:eastAsia="Batang" w:hAnsi="Arial"/>
      <w:sz w:val="24"/>
      <w:szCs w:val="24"/>
    </w:rPr>
  </w:style>
  <w:style w:type="character" w:customStyle="1" w:styleId="Numbering">
    <w:name w:val="Numbering"/>
    <w:basedOn w:val="DefaultParagraphFont"/>
    <w:uiPriority w:val="99"/>
    <w:rsid w:val="00C329EE"/>
    <w:rPr>
      <w:rFonts w:cs="Times New Roman"/>
      <w:b/>
    </w:rPr>
  </w:style>
  <w:style w:type="paragraph" w:customStyle="1" w:styleId="Style1">
    <w:name w:val="Style1"/>
    <w:basedOn w:val="ListParagraph"/>
    <w:link w:val="Style1Char"/>
    <w:uiPriority w:val="99"/>
    <w:rsid w:val="00FC2675"/>
    <w:pPr>
      <w:numPr>
        <w:numId w:val="2"/>
      </w:numPr>
      <w:contextualSpacing/>
    </w:pPr>
    <w:rPr>
      <w:rFonts w:ascii="Arial" w:hAnsi="Arial" w:cs="Arial"/>
      <w:sz w:val="24"/>
      <w:szCs w:val="24"/>
    </w:rPr>
  </w:style>
  <w:style w:type="paragraph" w:customStyle="1" w:styleId="Style2">
    <w:name w:val="Style2"/>
    <w:basedOn w:val="Normal"/>
    <w:link w:val="Style2Char"/>
    <w:uiPriority w:val="99"/>
    <w:rsid w:val="000F1863"/>
    <w:pPr>
      <w:numPr>
        <w:numId w:val="4"/>
      </w:numPr>
    </w:pPr>
    <w:rPr>
      <w:rFonts w:cs="Arial"/>
      <w:sz w:val="24"/>
      <w:szCs w:val="24"/>
    </w:rPr>
  </w:style>
  <w:style w:type="character" w:customStyle="1" w:styleId="ListParagraphChar">
    <w:name w:val="List Paragraph Char"/>
    <w:basedOn w:val="DefaultParagraphFont"/>
    <w:link w:val="ListParagraph"/>
    <w:uiPriority w:val="99"/>
    <w:locked/>
    <w:rsid w:val="00FC2675"/>
    <w:rPr>
      <w:rFonts w:ascii="Calibri" w:hAnsi="Calibri" w:cs="Calibri"/>
      <w:sz w:val="22"/>
      <w:szCs w:val="22"/>
      <w:lang w:eastAsia="en-US"/>
    </w:rPr>
  </w:style>
  <w:style w:type="character" w:customStyle="1" w:styleId="Style1Char">
    <w:name w:val="Style1 Char"/>
    <w:basedOn w:val="ListParagraphChar"/>
    <w:link w:val="Style1"/>
    <w:uiPriority w:val="99"/>
    <w:locked/>
    <w:rsid w:val="00FC2675"/>
    <w:rPr>
      <w:rFonts w:ascii="Arial" w:hAnsi="Arial" w:cs="Arial"/>
      <w:sz w:val="24"/>
      <w:szCs w:val="24"/>
    </w:rPr>
  </w:style>
  <w:style w:type="character" w:styleId="BookTitle">
    <w:name w:val="Book Title"/>
    <w:basedOn w:val="DefaultParagraphFont"/>
    <w:uiPriority w:val="99"/>
    <w:qFormat/>
    <w:rsid w:val="00300432"/>
    <w:rPr>
      <w:rFonts w:cs="Times New Roman"/>
      <w:b/>
      <w:bCs/>
      <w:smallCaps/>
      <w:spacing w:val="5"/>
    </w:rPr>
  </w:style>
  <w:style w:type="character" w:customStyle="1" w:styleId="Style2Char">
    <w:name w:val="Style2 Char"/>
    <w:basedOn w:val="DefaultParagraphFont"/>
    <w:link w:val="Style2"/>
    <w:uiPriority w:val="99"/>
    <w:locked/>
    <w:rsid w:val="000F1863"/>
    <w:rPr>
      <w:rFonts w:ascii="Arial" w:hAnsi="Arial" w:cs="Arial"/>
      <w:color w:val="000000"/>
      <w:kern w:val="28"/>
      <w:sz w:val="24"/>
      <w:szCs w:val="24"/>
      <w:lang w:val="en-GB" w:eastAsia="en-GB"/>
    </w:rPr>
  </w:style>
  <w:style w:type="character" w:customStyle="1" w:styleId="Heading1Char1">
    <w:name w:val="Heading 1 Char1"/>
    <w:basedOn w:val="DefaultParagraphFont"/>
    <w:uiPriority w:val="99"/>
    <w:rsid w:val="00B131D5"/>
    <w:rPr>
      <w:rFonts w:ascii="Arial" w:hAnsi="Arial" w:cs="Arial"/>
      <w:b/>
      <w:bCs/>
      <w:color w:val="000000"/>
      <w:kern w:val="32"/>
      <w:sz w:val="32"/>
      <w:szCs w:val="32"/>
      <w:lang w:val="en-GB" w:eastAsia="en-GB"/>
    </w:rPr>
  </w:style>
  <w:style w:type="character" w:customStyle="1" w:styleId="hps">
    <w:name w:val="hps"/>
    <w:basedOn w:val="DefaultParagraphFont"/>
    <w:uiPriority w:val="99"/>
    <w:rsid w:val="00724006"/>
    <w:rPr>
      <w:rFonts w:cs="Times New Roman"/>
    </w:rPr>
  </w:style>
  <w:style w:type="character" w:customStyle="1" w:styleId="reference-text">
    <w:name w:val="reference-text"/>
    <w:basedOn w:val="DefaultParagraphFont"/>
    <w:uiPriority w:val="99"/>
    <w:rsid w:val="00975D1E"/>
    <w:rPr>
      <w:rFonts w:cs="Times New Roman"/>
    </w:rPr>
  </w:style>
  <w:style w:type="character" w:customStyle="1" w:styleId="mw-cite-backlink">
    <w:name w:val="mw-cite-backlink"/>
    <w:basedOn w:val="DefaultParagraphFont"/>
    <w:uiPriority w:val="99"/>
    <w:rsid w:val="005E4125"/>
    <w:rPr>
      <w:rFonts w:cs="Times New Roman"/>
    </w:rPr>
  </w:style>
  <w:style w:type="character" w:customStyle="1" w:styleId="citation">
    <w:name w:val="citation"/>
    <w:basedOn w:val="DefaultParagraphFont"/>
    <w:uiPriority w:val="99"/>
    <w:rsid w:val="005E4125"/>
    <w:rPr>
      <w:rFonts w:cs="Times New Roman"/>
    </w:rPr>
  </w:style>
  <w:style w:type="character" w:customStyle="1" w:styleId="srtitle">
    <w:name w:val="srtitle"/>
    <w:basedOn w:val="DefaultParagraphFont"/>
    <w:uiPriority w:val="99"/>
    <w:rsid w:val="007246DD"/>
    <w:rPr>
      <w:rFonts w:cs="Times New Roman"/>
    </w:rPr>
  </w:style>
</w:styles>
</file>

<file path=word/webSettings.xml><?xml version="1.0" encoding="utf-8"?>
<w:webSettings xmlns:r="http://schemas.openxmlformats.org/officeDocument/2006/relationships" xmlns:w="http://schemas.openxmlformats.org/wordprocessingml/2006/main">
  <w:divs>
    <w:div w:id="1266499518">
      <w:marLeft w:val="0"/>
      <w:marRight w:val="0"/>
      <w:marTop w:val="0"/>
      <w:marBottom w:val="0"/>
      <w:divBdr>
        <w:top w:val="none" w:sz="0" w:space="0" w:color="auto"/>
        <w:left w:val="none" w:sz="0" w:space="0" w:color="auto"/>
        <w:bottom w:val="none" w:sz="0" w:space="0" w:color="auto"/>
        <w:right w:val="none" w:sz="0" w:space="0" w:color="auto"/>
      </w:divBdr>
      <w:divsChild>
        <w:div w:id="1266499561">
          <w:marLeft w:val="0"/>
          <w:marRight w:val="0"/>
          <w:marTop w:val="100"/>
          <w:marBottom w:val="100"/>
          <w:divBdr>
            <w:top w:val="none" w:sz="0" w:space="0" w:color="auto"/>
            <w:left w:val="none" w:sz="0" w:space="0" w:color="auto"/>
            <w:bottom w:val="none" w:sz="0" w:space="0" w:color="auto"/>
            <w:right w:val="none" w:sz="0" w:space="0" w:color="auto"/>
          </w:divBdr>
          <w:divsChild>
            <w:div w:id="1266499574">
              <w:marLeft w:val="0"/>
              <w:marRight w:val="0"/>
              <w:marTop w:val="0"/>
              <w:marBottom w:val="0"/>
              <w:divBdr>
                <w:top w:val="none" w:sz="0" w:space="0" w:color="auto"/>
                <w:left w:val="none" w:sz="0" w:space="0" w:color="auto"/>
                <w:bottom w:val="none" w:sz="0" w:space="0" w:color="auto"/>
                <w:right w:val="none" w:sz="0" w:space="0" w:color="auto"/>
              </w:divBdr>
              <w:divsChild>
                <w:div w:id="1266499532">
                  <w:marLeft w:val="0"/>
                  <w:marRight w:val="0"/>
                  <w:marTop w:val="360"/>
                  <w:marBottom w:val="0"/>
                  <w:divBdr>
                    <w:top w:val="none" w:sz="0" w:space="0" w:color="auto"/>
                    <w:left w:val="none" w:sz="0" w:space="0" w:color="auto"/>
                    <w:bottom w:val="none" w:sz="0" w:space="0" w:color="auto"/>
                    <w:right w:val="none" w:sz="0" w:space="0" w:color="auto"/>
                  </w:divBdr>
                  <w:divsChild>
                    <w:div w:id="1266499533">
                      <w:marLeft w:val="0"/>
                      <w:marRight w:val="0"/>
                      <w:marTop w:val="0"/>
                      <w:marBottom w:val="0"/>
                      <w:divBdr>
                        <w:top w:val="none" w:sz="0" w:space="0" w:color="auto"/>
                        <w:left w:val="none" w:sz="0" w:space="0" w:color="auto"/>
                        <w:bottom w:val="none" w:sz="0" w:space="0" w:color="auto"/>
                        <w:right w:val="none" w:sz="0" w:space="0" w:color="auto"/>
                      </w:divBdr>
                      <w:divsChild>
                        <w:div w:id="1266499562">
                          <w:marLeft w:val="0"/>
                          <w:marRight w:val="0"/>
                          <w:marTop w:val="48"/>
                          <w:marBottom w:val="0"/>
                          <w:divBdr>
                            <w:top w:val="none" w:sz="0" w:space="0" w:color="auto"/>
                            <w:left w:val="none" w:sz="0" w:space="0" w:color="auto"/>
                            <w:bottom w:val="none" w:sz="0" w:space="0" w:color="auto"/>
                            <w:right w:val="none" w:sz="0" w:space="0" w:color="auto"/>
                          </w:divBdr>
                          <w:divsChild>
                            <w:div w:id="1266499523">
                              <w:marLeft w:val="0"/>
                              <w:marRight w:val="0"/>
                              <w:marTop w:val="0"/>
                              <w:marBottom w:val="0"/>
                              <w:divBdr>
                                <w:top w:val="none" w:sz="0" w:space="0" w:color="auto"/>
                                <w:left w:val="none" w:sz="0" w:space="0" w:color="auto"/>
                                <w:bottom w:val="none" w:sz="0" w:space="0" w:color="auto"/>
                                <w:right w:val="none" w:sz="0" w:space="0" w:color="auto"/>
                              </w:divBdr>
                              <w:divsChild>
                                <w:div w:id="1266499534">
                                  <w:marLeft w:val="0"/>
                                  <w:marRight w:val="0"/>
                                  <w:marTop w:val="0"/>
                                  <w:marBottom w:val="0"/>
                                  <w:divBdr>
                                    <w:top w:val="none" w:sz="0" w:space="0" w:color="auto"/>
                                    <w:left w:val="none" w:sz="0" w:space="0" w:color="auto"/>
                                    <w:bottom w:val="none" w:sz="0" w:space="0" w:color="auto"/>
                                    <w:right w:val="none" w:sz="0" w:space="0" w:color="auto"/>
                                  </w:divBdr>
                                  <w:divsChild>
                                    <w:div w:id="1266499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22">
      <w:marLeft w:val="0"/>
      <w:marRight w:val="0"/>
      <w:marTop w:val="0"/>
      <w:marBottom w:val="0"/>
      <w:divBdr>
        <w:top w:val="none" w:sz="0" w:space="0" w:color="auto"/>
        <w:left w:val="none" w:sz="0" w:space="0" w:color="auto"/>
        <w:bottom w:val="none" w:sz="0" w:space="0" w:color="auto"/>
        <w:right w:val="none" w:sz="0" w:space="0" w:color="auto"/>
      </w:divBdr>
    </w:div>
    <w:div w:id="1266499526">
      <w:marLeft w:val="0"/>
      <w:marRight w:val="0"/>
      <w:marTop w:val="0"/>
      <w:marBottom w:val="0"/>
      <w:divBdr>
        <w:top w:val="none" w:sz="0" w:space="0" w:color="auto"/>
        <w:left w:val="none" w:sz="0" w:space="0" w:color="auto"/>
        <w:bottom w:val="none" w:sz="0" w:space="0" w:color="auto"/>
        <w:right w:val="none" w:sz="0" w:space="0" w:color="auto"/>
      </w:divBdr>
    </w:div>
    <w:div w:id="1266499528">
      <w:marLeft w:val="0"/>
      <w:marRight w:val="0"/>
      <w:marTop w:val="0"/>
      <w:marBottom w:val="0"/>
      <w:divBdr>
        <w:top w:val="none" w:sz="0" w:space="0" w:color="auto"/>
        <w:left w:val="none" w:sz="0" w:space="0" w:color="auto"/>
        <w:bottom w:val="none" w:sz="0" w:space="0" w:color="auto"/>
        <w:right w:val="none" w:sz="0" w:space="0" w:color="auto"/>
      </w:divBdr>
      <w:divsChild>
        <w:div w:id="1266499571">
          <w:marLeft w:val="0"/>
          <w:marRight w:val="0"/>
          <w:marTop w:val="0"/>
          <w:marBottom w:val="0"/>
          <w:divBdr>
            <w:top w:val="none" w:sz="0" w:space="0" w:color="auto"/>
            <w:left w:val="none" w:sz="0" w:space="0" w:color="auto"/>
            <w:bottom w:val="none" w:sz="0" w:space="0" w:color="auto"/>
            <w:right w:val="none" w:sz="0" w:space="0" w:color="auto"/>
          </w:divBdr>
        </w:div>
      </w:divsChild>
    </w:div>
    <w:div w:id="1266499535">
      <w:marLeft w:val="0"/>
      <w:marRight w:val="0"/>
      <w:marTop w:val="0"/>
      <w:marBottom w:val="0"/>
      <w:divBdr>
        <w:top w:val="none" w:sz="0" w:space="0" w:color="auto"/>
        <w:left w:val="none" w:sz="0" w:space="0" w:color="auto"/>
        <w:bottom w:val="none" w:sz="0" w:space="0" w:color="auto"/>
        <w:right w:val="none" w:sz="0" w:space="0" w:color="auto"/>
      </w:divBdr>
    </w:div>
    <w:div w:id="1266499536">
      <w:marLeft w:val="0"/>
      <w:marRight w:val="0"/>
      <w:marTop w:val="0"/>
      <w:marBottom w:val="0"/>
      <w:divBdr>
        <w:top w:val="none" w:sz="0" w:space="0" w:color="auto"/>
        <w:left w:val="none" w:sz="0" w:space="0" w:color="auto"/>
        <w:bottom w:val="none" w:sz="0" w:space="0" w:color="auto"/>
        <w:right w:val="none" w:sz="0" w:space="0" w:color="auto"/>
      </w:divBdr>
    </w:div>
    <w:div w:id="1266499540">
      <w:marLeft w:val="0"/>
      <w:marRight w:val="0"/>
      <w:marTop w:val="0"/>
      <w:marBottom w:val="0"/>
      <w:divBdr>
        <w:top w:val="none" w:sz="0" w:space="0" w:color="auto"/>
        <w:left w:val="none" w:sz="0" w:space="0" w:color="auto"/>
        <w:bottom w:val="none" w:sz="0" w:space="0" w:color="auto"/>
        <w:right w:val="none" w:sz="0" w:space="0" w:color="auto"/>
      </w:divBdr>
    </w:div>
    <w:div w:id="1266499541">
      <w:marLeft w:val="0"/>
      <w:marRight w:val="0"/>
      <w:marTop w:val="0"/>
      <w:marBottom w:val="0"/>
      <w:divBdr>
        <w:top w:val="none" w:sz="0" w:space="0" w:color="auto"/>
        <w:left w:val="none" w:sz="0" w:space="0" w:color="auto"/>
        <w:bottom w:val="none" w:sz="0" w:space="0" w:color="auto"/>
        <w:right w:val="none" w:sz="0" w:space="0" w:color="auto"/>
      </w:divBdr>
      <w:divsChild>
        <w:div w:id="1266499576">
          <w:marLeft w:val="0"/>
          <w:marRight w:val="0"/>
          <w:marTop w:val="100"/>
          <w:marBottom w:val="100"/>
          <w:divBdr>
            <w:top w:val="none" w:sz="0" w:space="0" w:color="auto"/>
            <w:left w:val="none" w:sz="0" w:space="0" w:color="auto"/>
            <w:bottom w:val="none" w:sz="0" w:space="0" w:color="auto"/>
            <w:right w:val="none" w:sz="0" w:space="0" w:color="auto"/>
          </w:divBdr>
          <w:divsChild>
            <w:div w:id="1266499554">
              <w:marLeft w:val="0"/>
              <w:marRight w:val="0"/>
              <w:marTop w:val="0"/>
              <w:marBottom w:val="0"/>
              <w:divBdr>
                <w:top w:val="none" w:sz="0" w:space="0" w:color="auto"/>
                <w:left w:val="none" w:sz="0" w:space="0" w:color="auto"/>
                <w:bottom w:val="none" w:sz="0" w:space="0" w:color="auto"/>
                <w:right w:val="none" w:sz="0" w:space="0" w:color="auto"/>
              </w:divBdr>
              <w:divsChild>
                <w:div w:id="1266499546">
                  <w:marLeft w:val="0"/>
                  <w:marRight w:val="0"/>
                  <w:marTop w:val="360"/>
                  <w:marBottom w:val="0"/>
                  <w:divBdr>
                    <w:top w:val="none" w:sz="0" w:space="0" w:color="auto"/>
                    <w:left w:val="none" w:sz="0" w:space="0" w:color="auto"/>
                    <w:bottom w:val="none" w:sz="0" w:space="0" w:color="auto"/>
                    <w:right w:val="none" w:sz="0" w:space="0" w:color="auto"/>
                  </w:divBdr>
                  <w:divsChild>
                    <w:div w:id="1266499575">
                      <w:marLeft w:val="0"/>
                      <w:marRight w:val="0"/>
                      <w:marTop w:val="0"/>
                      <w:marBottom w:val="0"/>
                      <w:divBdr>
                        <w:top w:val="none" w:sz="0" w:space="0" w:color="auto"/>
                        <w:left w:val="none" w:sz="0" w:space="0" w:color="auto"/>
                        <w:bottom w:val="none" w:sz="0" w:space="0" w:color="auto"/>
                        <w:right w:val="none" w:sz="0" w:space="0" w:color="auto"/>
                      </w:divBdr>
                      <w:divsChild>
                        <w:div w:id="1266499567">
                          <w:marLeft w:val="0"/>
                          <w:marRight w:val="0"/>
                          <w:marTop w:val="48"/>
                          <w:marBottom w:val="0"/>
                          <w:divBdr>
                            <w:top w:val="none" w:sz="0" w:space="0" w:color="auto"/>
                            <w:left w:val="none" w:sz="0" w:space="0" w:color="auto"/>
                            <w:bottom w:val="none" w:sz="0" w:space="0" w:color="auto"/>
                            <w:right w:val="none" w:sz="0" w:space="0" w:color="auto"/>
                          </w:divBdr>
                          <w:divsChild>
                            <w:div w:id="1266499560">
                              <w:marLeft w:val="0"/>
                              <w:marRight w:val="0"/>
                              <w:marTop w:val="0"/>
                              <w:marBottom w:val="0"/>
                              <w:divBdr>
                                <w:top w:val="none" w:sz="0" w:space="0" w:color="auto"/>
                                <w:left w:val="none" w:sz="0" w:space="0" w:color="auto"/>
                                <w:bottom w:val="none" w:sz="0" w:space="0" w:color="auto"/>
                                <w:right w:val="none" w:sz="0" w:space="0" w:color="auto"/>
                              </w:divBdr>
                              <w:divsChild>
                                <w:div w:id="1266499531">
                                  <w:marLeft w:val="0"/>
                                  <w:marRight w:val="0"/>
                                  <w:marTop w:val="0"/>
                                  <w:marBottom w:val="0"/>
                                  <w:divBdr>
                                    <w:top w:val="none" w:sz="0" w:space="0" w:color="auto"/>
                                    <w:left w:val="none" w:sz="0" w:space="0" w:color="auto"/>
                                    <w:bottom w:val="none" w:sz="0" w:space="0" w:color="auto"/>
                                    <w:right w:val="none" w:sz="0" w:space="0" w:color="auto"/>
                                  </w:divBdr>
                                  <w:divsChild>
                                    <w:div w:id="1266499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43">
      <w:marLeft w:val="0"/>
      <w:marRight w:val="0"/>
      <w:marTop w:val="0"/>
      <w:marBottom w:val="0"/>
      <w:divBdr>
        <w:top w:val="none" w:sz="0" w:space="0" w:color="auto"/>
        <w:left w:val="none" w:sz="0" w:space="0" w:color="auto"/>
        <w:bottom w:val="none" w:sz="0" w:space="0" w:color="auto"/>
        <w:right w:val="none" w:sz="0" w:space="0" w:color="auto"/>
      </w:divBdr>
      <w:divsChild>
        <w:div w:id="1266499524">
          <w:marLeft w:val="0"/>
          <w:marRight w:val="0"/>
          <w:marTop w:val="0"/>
          <w:marBottom w:val="0"/>
          <w:divBdr>
            <w:top w:val="none" w:sz="0" w:space="0" w:color="auto"/>
            <w:left w:val="none" w:sz="0" w:space="0" w:color="auto"/>
            <w:bottom w:val="none" w:sz="0" w:space="0" w:color="auto"/>
            <w:right w:val="none" w:sz="0" w:space="0" w:color="auto"/>
          </w:divBdr>
          <w:divsChild>
            <w:div w:id="1266499519">
              <w:marLeft w:val="0"/>
              <w:marRight w:val="0"/>
              <w:marTop w:val="0"/>
              <w:marBottom w:val="0"/>
              <w:divBdr>
                <w:top w:val="none" w:sz="0" w:space="0" w:color="auto"/>
                <w:left w:val="none" w:sz="0" w:space="0" w:color="auto"/>
                <w:bottom w:val="none" w:sz="0" w:space="0" w:color="auto"/>
                <w:right w:val="none" w:sz="0" w:space="0" w:color="auto"/>
              </w:divBdr>
            </w:div>
          </w:divsChild>
        </w:div>
        <w:div w:id="1266499538">
          <w:marLeft w:val="0"/>
          <w:marRight w:val="0"/>
          <w:marTop w:val="0"/>
          <w:marBottom w:val="0"/>
          <w:divBdr>
            <w:top w:val="none" w:sz="0" w:space="0" w:color="auto"/>
            <w:left w:val="none" w:sz="0" w:space="0" w:color="auto"/>
            <w:bottom w:val="none" w:sz="0" w:space="0" w:color="auto"/>
            <w:right w:val="none" w:sz="0" w:space="0" w:color="auto"/>
          </w:divBdr>
        </w:div>
        <w:div w:id="1266499568">
          <w:marLeft w:val="0"/>
          <w:marRight w:val="0"/>
          <w:marTop w:val="0"/>
          <w:marBottom w:val="0"/>
          <w:divBdr>
            <w:top w:val="none" w:sz="0" w:space="0" w:color="auto"/>
            <w:left w:val="none" w:sz="0" w:space="0" w:color="auto"/>
            <w:bottom w:val="none" w:sz="0" w:space="0" w:color="auto"/>
            <w:right w:val="none" w:sz="0" w:space="0" w:color="auto"/>
          </w:divBdr>
        </w:div>
      </w:divsChild>
    </w:div>
    <w:div w:id="1266499547">
      <w:marLeft w:val="0"/>
      <w:marRight w:val="0"/>
      <w:marTop w:val="0"/>
      <w:marBottom w:val="0"/>
      <w:divBdr>
        <w:top w:val="none" w:sz="0" w:space="0" w:color="auto"/>
        <w:left w:val="none" w:sz="0" w:space="0" w:color="auto"/>
        <w:bottom w:val="none" w:sz="0" w:space="0" w:color="auto"/>
        <w:right w:val="none" w:sz="0" w:space="0" w:color="auto"/>
      </w:divBdr>
    </w:div>
    <w:div w:id="1266499548">
      <w:marLeft w:val="0"/>
      <w:marRight w:val="0"/>
      <w:marTop w:val="0"/>
      <w:marBottom w:val="0"/>
      <w:divBdr>
        <w:top w:val="none" w:sz="0" w:space="0" w:color="auto"/>
        <w:left w:val="none" w:sz="0" w:space="0" w:color="auto"/>
        <w:bottom w:val="none" w:sz="0" w:space="0" w:color="auto"/>
        <w:right w:val="none" w:sz="0" w:space="0" w:color="auto"/>
      </w:divBdr>
    </w:div>
    <w:div w:id="1266499550">
      <w:marLeft w:val="0"/>
      <w:marRight w:val="0"/>
      <w:marTop w:val="0"/>
      <w:marBottom w:val="0"/>
      <w:divBdr>
        <w:top w:val="none" w:sz="0" w:space="0" w:color="auto"/>
        <w:left w:val="none" w:sz="0" w:space="0" w:color="auto"/>
        <w:bottom w:val="none" w:sz="0" w:space="0" w:color="auto"/>
        <w:right w:val="none" w:sz="0" w:space="0" w:color="auto"/>
      </w:divBdr>
    </w:div>
    <w:div w:id="1266499551">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266499556">
      <w:marLeft w:val="0"/>
      <w:marRight w:val="0"/>
      <w:marTop w:val="0"/>
      <w:marBottom w:val="0"/>
      <w:divBdr>
        <w:top w:val="none" w:sz="0" w:space="0" w:color="auto"/>
        <w:left w:val="none" w:sz="0" w:space="0" w:color="auto"/>
        <w:bottom w:val="none" w:sz="0" w:space="0" w:color="auto"/>
        <w:right w:val="none" w:sz="0" w:space="0" w:color="auto"/>
      </w:divBdr>
    </w:div>
    <w:div w:id="1266499557">
      <w:marLeft w:val="0"/>
      <w:marRight w:val="0"/>
      <w:marTop w:val="0"/>
      <w:marBottom w:val="0"/>
      <w:divBdr>
        <w:top w:val="none" w:sz="0" w:space="0" w:color="auto"/>
        <w:left w:val="none" w:sz="0" w:space="0" w:color="auto"/>
        <w:bottom w:val="none" w:sz="0" w:space="0" w:color="auto"/>
        <w:right w:val="none" w:sz="0" w:space="0" w:color="auto"/>
      </w:divBdr>
    </w:div>
    <w:div w:id="1266499558">
      <w:marLeft w:val="0"/>
      <w:marRight w:val="0"/>
      <w:marTop w:val="0"/>
      <w:marBottom w:val="0"/>
      <w:divBdr>
        <w:top w:val="none" w:sz="0" w:space="0" w:color="auto"/>
        <w:left w:val="none" w:sz="0" w:space="0" w:color="auto"/>
        <w:bottom w:val="none" w:sz="0" w:space="0" w:color="auto"/>
        <w:right w:val="none" w:sz="0" w:space="0" w:color="auto"/>
      </w:divBdr>
    </w:div>
    <w:div w:id="1266499563">
      <w:marLeft w:val="0"/>
      <w:marRight w:val="0"/>
      <w:marTop w:val="0"/>
      <w:marBottom w:val="0"/>
      <w:divBdr>
        <w:top w:val="none" w:sz="0" w:space="0" w:color="auto"/>
        <w:left w:val="none" w:sz="0" w:space="0" w:color="auto"/>
        <w:bottom w:val="none" w:sz="0" w:space="0" w:color="auto"/>
        <w:right w:val="none" w:sz="0" w:space="0" w:color="auto"/>
      </w:divBdr>
    </w:div>
    <w:div w:id="1266499564">
      <w:marLeft w:val="0"/>
      <w:marRight w:val="0"/>
      <w:marTop w:val="0"/>
      <w:marBottom w:val="0"/>
      <w:divBdr>
        <w:top w:val="none" w:sz="0" w:space="0" w:color="auto"/>
        <w:left w:val="none" w:sz="0" w:space="0" w:color="auto"/>
        <w:bottom w:val="none" w:sz="0" w:space="0" w:color="auto"/>
        <w:right w:val="none" w:sz="0" w:space="0" w:color="auto"/>
      </w:divBdr>
    </w:div>
    <w:div w:id="1266499565">
      <w:marLeft w:val="0"/>
      <w:marRight w:val="0"/>
      <w:marTop w:val="0"/>
      <w:marBottom w:val="0"/>
      <w:divBdr>
        <w:top w:val="none" w:sz="0" w:space="0" w:color="auto"/>
        <w:left w:val="none" w:sz="0" w:space="0" w:color="auto"/>
        <w:bottom w:val="none" w:sz="0" w:space="0" w:color="auto"/>
        <w:right w:val="none" w:sz="0" w:space="0" w:color="auto"/>
      </w:divBdr>
    </w:div>
    <w:div w:id="1266499566">
      <w:marLeft w:val="0"/>
      <w:marRight w:val="0"/>
      <w:marTop w:val="0"/>
      <w:marBottom w:val="0"/>
      <w:divBdr>
        <w:top w:val="none" w:sz="0" w:space="0" w:color="auto"/>
        <w:left w:val="none" w:sz="0" w:space="0" w:color="auto"/>
        <w:bottom w:val="none" w:sz="0" w:space="0" w:color="auto"/>
        <w:right w:val="none" w:sz="0" w:space="0" w:color="auto"/>
      </w:divBdr>
    </w:div>
    <w:div w:id="1266499570">
      <w:marLeft w:val="0"/>
      <w:marRight w:val="0"/>
      <w:marTop w:val="0"/>
      <w:marBottom w:val="0"/>
      <w:divBdr>
        <w:top w:val="none" w:sz="0" w:space="0" w:color="auto"/>
        <w:left w:val="none" w:sz="0" w:space="0" w:color="auto"/>
        <w:bottom w:val="none" w:sz="0" w:space="0" w:color="auto"/>
        <w:right w:val="none" w:sz="0" w:space="0" w:color="auto"/>
      </w:divBdr>
    </w:div>
    <w:div w:id="1266499572">
      <w:marLeft w:val="0"/>
      <w:marRight w:val="0"/>
      <w:marTop w:val="0"/>
      <w:marBottom w:val="0"/>
      <w:divBdr>
        <w:top w:val="none" w:sz="0" w:space="0" w:color="auto"/>
        <w:left w:val="none" w:sz="0" w:space="0" w:color="auto"/>
        <w:bottom w:val="none" w:sz="0" w:space="0" w:color="auto"/>
        <w:right w:val="none" w:sz="0" w:space="0" w:color="auto"/>
      </w:divBdr>
      <w:divsChild>
        <w:div w:id="1266499529">
          <w:marLeft w:val="0"/>
          <w:marRight w:val="0"/>
          <w:marTop w:val="0"/>
          <w:marBottom w:val="0"/>
          <w:divBdr>
            <w:top w:val="single" w:sz="18" w:space="6" w:color="E1E9EB"/>
            <w:left w:val="none" w:sz="0" w:space="0" w:color="auto"/>
            <w:bottom w:val="none" w:sz="0" w:space="0" w:color="auto"/>
            <w:right w:val="none" w:sz="0" w:space="0" w:color="auto"/>
          </w:divBdr>
        </w:div>
        <w:div w:id="1266499569">
          <w:marLeft w:val="0"/>
          <w:marRight w:val="0"/>
          <w:marTop w:val="120"/>
          <w:marBottom w:val="0"/>
          <w:divBdr>
            <w:top w:val="none" w:sz="0" w:space="0" w:color="auto"/>
            <w:left w:val="none" w:sz="0" w:space="0" w:color="auto"/>
            <w:bottom w:val="none" w:sz="0" w:space="0" w:color="auto"/>
            <w:right w:val="none" w:sz="0" w:space="0" w:color="auto"/>
          </w:divBdr>
        </w:div>
      </w:divsChild>
    </w:div>
    <w:div w:id="1266499573">
      <w:marLeft w:val="0"/>
      <w:marRight w:val="0"/>
      <w:marTop w:val="0"/>
      <w:marBottom w:val="0"/>
      <w:divBdr>
        <w:top w:val="none" w:sz="0" w:space="0" w:color="auto"/>
        <w:left w:val="none" w:sz="0" w:space="0" w:color="auto"/>
        <w:bottom w:val="none" w:sz="0" w:space="0" w:color="auto"/>
        <w:right w:val="none" w:sz="0" w:space="0" w:color="auto"/>
      </w:divBdr>
    </w:div>
    <w:div w:id="1266499577">
      <w:marLeft w:val="0"/>
      <w:marRight w:val="0"/>
      <w:marTop w:val="0"/>
      <w:marBottom w:val="0"/>
      <w:divBdr>
        <w:top w:val="none" w:sz="0" w:space="0" w:color="auto"/>
        <w:left w:val="none" w:sz="0" w:space="0" w:color="auto"/>
        <w:bottom w:val="none" w:sz="0" w:space="0" w:color="auto"/>
        <w:right w:val="none" w:sz="0" w:space="0" w:color="auto"/>
      </w:divBdr>
      <w:divsChild>
        <w:div w:id="1266499525">
          <w:marLeft w:val="0"/>
          <w:marRight w:val="0"/>
          <w:marTop w:val="0"/>
          <w:marBottom w:val="0"/>
          <w:divBdr>
            <w:top w:val="none" w:sz="0" w:space="0" w:color="auto"/>
            <w:left w:val="none" w:sz="0" w:space="0" w:color="auto"/>
            <w:bottom w:val="none" w:sz="0" w:space="0" w:color="auto"/>
            <w:right w:val="none" w:sz="0" w:space="0" w:color="auto"/>
          </w:divBdr>
          <w:divsChild>
            <w:div w:id="1266499520">
              <w:marLeft w:val="0"/>
              <w:marRight w:val="0"/>
              <w:marTop w:val="0"/>
              <w:marBottom w:val="0"/>
              <w:divBdr>
                <w:top w:val="none" w:sz="0" w:space="0" w:color="auto"/>
                <w:left w:val="none" w:sz="0" w:space="0" w:color="auto"/>
                <w:bottom w:val="none" w:sz="0" w:space="0" w:color="auto"/>
                <w:right w:val="none" w:sz="0" w:space="0" w:color="auto"/>
              </w:divBdr>
            </w:div>
          </w:divsChild>
        </w:div>
        <w:div w:id="1266499527">
          <w:marLeft w:val="0"/>
          <w:marRight w:val="0"/>
          <w:marTop w:val="0"/>
          <w:marBottom w:val="0"/>
          <w:divBdr>
            <w:top w:val="none" w:sz="0" w:space="0" w:color="auto"/>
            <w:left w:val="none" w:sz="0" w:space="0" w:color="auto"/>
            <w:bottom w:val="none" w:sz="0" w:space="0" w:color="auto"/>
            <w:right w:val="none" w:sz="0" w:space="0" w:color="auto"/>
          </w:divBdr>
          <w:divsChild>
            <w:div w:id="1266499521">
              <w:marLeft w:val="0"/>
              <w:marRight w:val="0"/>
              <w:marTop w:val="0"/>
              <w:marBottom w:val="0"/>
              <w:divBdr>
                <w:top w:val="none" w:sz="0" w:space="0" w:color="auto"/>
                <w:left w:val="none" w:sz="0" w:space="0" w:color="auto"/>
                <w:bottom w:val="none" w:sz="0" w:space="0" w:color="auto"/>
                <w:right w:val="none" w:sz="0" w:space="0" w:color="auto"/>
              </w:divBdr>
            </w:div>
          </w:divsChild>
        </w:div>
        <w:div w:id="1266499530">
          <w:marLeft w:val="0"/>
          <w:marRight w:val="0"/>
          <w:marTop w:val="0"/>
          <w:marBottom w:val="0"/>
          <w:divBdr>
            <w:top w:val="none" w:sz="0" w:space="0" w:color="auto"/>
            <w:left w:val="none" w:sz="0" w:space="0" w:color="auto"/>
            <w:bottom w:val="none" w:sz="0" w:space="0" w:color="auto"/>
            <w:right w:val="none" w:sz="0" w:space="0" w:color="auto"/>
          </w:divBdr>
          <w:divsChild>
            <w:div w:id="1266499542">
              <w:marLeft w:val="0"/>
              <w:marRight w:val="0"/>
              <w:marTop w:val="0"/>
              <w:marBottom w:val="0"/>
              <w:divBdr>
                <w:top w:val="none" w:sz="0" w:space="0" w:color="auto"/>
                <w:left w:val="none" w:sz="0" w:space="0" w:color="auto"/>
                <w:bottom w:val="none" w:sz="0" w:space="0" w:color="auto"/>
                <w:right w:val="none" w:sz="0" w:space="0" w:color="auto"/>
              </w:divBdr>
              <w:divsChild>
                <w:div w:id="1266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537">
          <w:marLeft w:val="0"/>
          <w:marRight w:val="0"/>
          <w:marTop w:val="0"/>
          <w:marBottom w:val="0"/>
          <w:divBdr>
            <w:top w:val="none" w:sz="0" w:space="0" w:color="auto"/>
            <w:left w:val="none" w:sz="0" w:space="0" w:color="auto"/>
            <w:bottom w:val="none" w:sz="0" w:space="0" w:color="auto"/>
            <w:right w:val="none" w:sz="0" w:space="0" w:color="auto"/>
          </w:divBdr>
        </w:div>
        <w:div w:id="1266499545">
          <w:marLeft w:val="0"/>
          <w:marRight w:val="0"/>
          <w:marTop w:val="0"/>
          <w:marBottom w:val="0"/>
          <w:divBdr>
            <w:top w:val="none" w:sz="0" w:space="0" w:color="auto"/>
            <w:left w:val="none" w:sz="0" w:space="0" w:color="auto"/>
            <w:bottom w:val="none" w:sz="0" w:space="0" w:color="auto"/>
            <w:right w:val="none" w:sz="0" w:space="0" w:color="auto"/>
          </w:divBdr>
        </w:div>
        <w:div w:id="1266499553">
          <w:marLeft w:val="0"/>
          <w:marRight w:val="0"/>
          <w:marTop w:val="0"/>
          <w:marBottom w:val="0"/>
          <w:divBdr>
            <w:top w:val="none" w:sz="0" w:space="0" w:color="auto"/>
            <w:left w:val="none" w:sz="0" w:space="0" w:color="auto"/>
            <w:bottom w:val="none" w:sz="0" w:space="0" w:color="auto"/>
            <w:right w:val="none" w:sz="0" w:space="0" w:color="auto"/>
          </w:divBdr>
        </w:div>
        <w:div w:id="1266499555">
          <w:marLeft w:val="0"/>
          <w:marRight w:val="0"/>
          <w:marTop w:val="0"/>
          <w:marBottom w:val="0"/>
          <w:divBdr>
            <w:top w:val="none" w:sz="0" w:space="0" w:color="auto"/>
            <w:left w:val="none" w:sz="0" w:space="0" w:color="auto"/>
            <w:bottom w:val="none" w:sz="0" w:space="0" w:color="auto"/>
            <w:right w:val="none" w:sz="0" w:space="0" w:color="auto"/>
          </w:divBdr>
          <w:divsChild>
            <w:div w:id="1266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204</Words>
  <Characters>1188</Characters>
  <Application>Microsoft Office Word</Application>
  <DocSecurity>0</DocSecurity>
  <Lines>9</Lines>
  <Paragraphs>2</Paragraphs>
  <ScaleCrop>false</ScaleCrop>
  <Company>HP</Company>
  <LinksUpToDate>false</LinksUpToDate>
  <CharactersWithSpaces>1390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dc:title>
  <dc:creator>DCU User</dc:creator>
  <cp:lastModifiedBy>Toomas</cp:lastModifiedBy>
  <cp:revision>2</cp:revision>
  <cp:lastPrinted>2011-06-30T13:32:00Z</cp:lastPrinted>
  <dcterms:created xsi:type="dcterms:W3CDTF">2014-01-27T08:47:00Z</dcterms:created>
  <dcterms:modified xsi:type="dcterms:W3CDTF">2014-01-27T08:47:00Z</dcterms:modified>
</cp:coreProperties>
</file>